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A4" w:rsidRPr="00EC0CA4" w:rsidRDefault="00AA2A46" w:rsidP="00EC0CA4">
      <w:pPr>
        <w:jc w:val="center"/>
        <w:rPr>
          <w:rFonts w:ascii="Book Antiqua" w:hAnsi="Book Antiqua"/>
          <w:b/>
          <w:sz w:val="22"/>
          <w:szCs w:val="22"/>
        </w:rPr>
      </w:pPr>
      <w:r w:rsidRPr="00EC0CA4">
        <w:rPr>
          <w:rFonts w:ascii="Book Antiqua" w:hAnsi="Book Antiqua"/>
          <w:b/>
          <w:sz w:val="22"/>
          <w:szCs w:val="22"/>
        </w:rPr>
        <w:t>Сведения о достижении значений</w:t>
      </w:r>
    </w:p>
    <w:p w:rsidR="00EC0CA4" w:rsidRPr="00EC0CA4" w:rsidRDefault="00AA2A46" w:rsidP="00EC0CA4">
      <w:pPr>
        <w:jc w:val="center"/>
        <w:rPr>
          <w:rFonts w:ascii="Book Antiqua" w:hAnsi="Book Antiqua"/>
          <w:b/>
          <w:sz w:val="22"/>
          <w:szCs w:val="22"/>
        </w:rPr>
      </w:pPr>
      <w:r w:rsidRPr="00EC0CA4">
        <w:rPr>
          <w:rFonts w:ascii="Book Antiqua" w:hAnsi="Book Antiqua"/>
          <w:b/>
          <w:sz w:val="22"/>
          <w:szCs w:val="22"/>
        </w:rPr>
        <w:t>целевых показателей (индикаторов) муниципальной программы</w:t>
      </w:r>
    </w:p>
    <w:p w:rsidR="00AA2A46" w:rsidRPr="00EC0CA4" w:rsidRDefault="00EC0CA4" w:rsidP="00EC0CA4">
      <w:pPr>
        <w:jc w:val="center"/>
        <w:rPr>
          <w:rFonts w:ascii="Book Antiqua" w:hAnsi="Book Antiqua"/>
          <w:b/>
          <w:sz w:val="22"/>
          <w:szCs w:val="22"/>
        </w:rPr>
      </w:pPr>
      <w:r w:rsidRPr="00EC0CA4">
        <w:rPr>
          <w:rFonts w:ascii="Book Antiqua" w:hAnsi="Book Antiqua"/>
          <w:b/>
          <w:sz w:val="22"/>
          <w:szCs w:val="22"/>
        </w:rPr>
        <w:t>«Развитие субъектов малого и среднего предпринимательства муниципального образования «</w:t>
      </w:r>
      <w:proofErr w:type="spellStart"/>
      <w:r w:rsidRPr="00EC0CA4">
        <w:rPr>
          <w:rFonts w:ascii="Book Antiqua" w:hAnsi="Book Antiqua"/>
          <w:b/>
          <w:sz w:val="22"/>
          <w:szCs w:val="22"/>
        </w:rPr>
        <w:t>Теучежский</w:t>
      </w:r>
      <w:proofErr w:type="spellEnd"/>
      <w:r w:rsidRPr="00EC0CA4">
        <w:rPr>
          <w:rFonts w:ascii="Book Antiqua" w:hAnsi="Book Antiqua"/>
          <w:b/>
          <w:sz w:val="22"/>
          <w:szCs w:val="22"/>
        </w:rPr>
        <w:t xml:space="preserve"> район» на 2020-2022 годы» за 2020 год.</w:t>
      </w:r>
    </w:p>
    <w:p w:rsidR="00EC0CA4" w:rsidRPr="008A7FFE" w:rsidRDefault="00EC0CA4" w:rsidP="00EC0CA4">
      <w:pPr>
        <w:jc w:val="center"/>
        <w:rPr>
          <w:rFonts w:ascii="Book Antiqua" w:hAnsi="Book Antiqua"/>
          <w:sz w:val="22"/>
          <w:szCs w:val="22"/>
        </w:rPr>
      </w:pP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710"/>
        <w:gridCol w:w="2409"/>
        <w:gridCol w:w="851"/>
        <w:gridCol w:w="1984"/>
        <w:gridCol w:w="18"/>
        <w:gridCol w:w="1104"/>
        <w:gridCol w:w="921"/>
        <w:gridCol w:w="2068"/>
      </w:tblGrid>
      <w:tr w:rsidR="00AA2A46" w:rsidRPr="00C21801" w:rsidTr="00C21801">
        <w:tc>
          <w:tcPr>
            <w:tcW w:w="710" w:type="dxa"/>
            <w:vMerge w:val="restart"/>
          </w:tcPr>
          <w:p w:rsidR="00AA2A46" w:rsidRPr="00C21801" w:rsidRDefault="00AA2A46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 xml:space="preserve">№ </w:t>
            </w:r>
            <w:proofErr w:type="spellStart"/>
            <w:proofErr w:type="gramStart"/>
            <w:r w:rsidRPr="00C21801">
              <w:rPr>
                <w:rFonts w:ascii="Book Antiqua" w:hAnsi="Book Antiqua"/>
                <w:sz w:val="20"/>
              </w:rPr>
              <w:t>п</w:t>
            </w:r>
            <w:proofErr w:type="spellEnd"/>
            <w:proofErr w:type="gramEnd"/>
            <w:r w:rsidRPr="00C21801">
              <w:rPr>
                <w:rFonts w:ascii="Book Antiqua" w:hAnsi="Book Antiqua"/>
                <w:sz w:val="20"/>
              </w:rPr>
              <w:t>/</w:t>
            </w:r>
            <w:proofErr w:type="spellStart"/>
            <w:r w:rsidRPr="00C21801">
              <w:rPr>
                <w:rFonts w:ascii="Book Antiqua" w:hAnsi="Book Antiqua"/>
                <w:sz w:val="20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AA2A46" w:rsidRPr="00C21801" w:rsidRDefault="00AA2A46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Целевой показатель</w:t>
            </w:r>
          </w:p>
          <w:p w:rsidR="00AA2A46" w:rsidRPr="00C21801" w:rsidRDefault="00AA2A46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(индикатор)</w:t>
            </w:r>
          </w:p>
          <w:p w:rsidR="00AA2A46" w:rsidRPr="00C21801" w:rsidRDefault="00AA2A46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(наименование)</w:t>
            </w:r>
          </w:p>
        </w:tc>
        <w:tc>
          <w:tcPr>
            <w:tcW w:w="851" w:type="dxa"/>
            <w:vMerge w:val="restart"/>
          </w:tcPr>
          <w:p w:rsidR="00AA2A46" w:rsidRPr="00C21801" w:rsidRDefault="00AA2A46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Единица</w:t>
            </w:r>
          </w:p>
          <w:p w:rsidR="00AA2A46" w:rsidRPr="00C21801" w:rsidRDefault="00AA2A46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измерения</w:t>
            </w:r>
          </w:p>
        </w:tc>
        <w:tc>
          <w:tcPr>
            <w:tcW w:w="4027" w:type="dxa"/>
            <w:gridSpan w:val="4"/>
          </w:tcPr>
          <w:p w:rsidR="00AA2A46" w:rsidRPr="00C21801" w:rsidRDefault="00AA2A46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068" w:type="dxa"/>
            <w:vMerge w:val="restart"/>
          </w:tcPr>
          <w:p w:rsidR="00AA2A46" w:rsidRPr="00C21801" w:rsidRDefault="00AA2A46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AA2A46" w:rsidRPr="00C21801" w:rsidTr="00C21801">
        <w:tc>
          <w:tcPr>
            <w:tcW w:w="710" w:type="dxa"/>
            <w:vMerge/>
          </w:tcPr>
          <w:p w:rsidR="00AA2A46" w:rsidRPr="00C21801" w:rsidRDefault="00AA2A46" w:rsidP="00693484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409" w:type="dxa"/>
            <w:vMerge/>
          </w:tcPr>
          <w:p w:rsidR="00AA2A46" w:rsidRPr="00C21801" w:rsidRDefault="00AA2A46" w:rsidP="00693484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851" w:type="dxa"/>
            <w:vMerge/>
          </w:tcPr>
          <w:p w:rsidR="00AA2A46" w:rsidRPr="00C21801" w:rsidRDefault="00AA2A46" w:rsidP="00693484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AA2A46" w:rsidRPr="00C21801" w:rsidRDefault="00AA2A46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 xml:space="preserve">Год, предшествующий </w:t>
            </w:r>
            <w:proofErr w:type="gramStart"/>
            <w:r w:rsidRPr="00C21801">
              <w:rPr>
                <w:rFonts w:ascii="Book Antiqua" w:hAnsi="Book Antiqua"/>
                <w:sz w:val="20"/>
              </w:rPr>
              <w:t>отчетному</w:t>
            </w:r>
            <w:proofErr w:type="gramEnd"/>
            <w:r w:rsidRPr="00C21801">
              <w:rPr>
                <w:rFonts w:ascii="Book Antiqua" w:hAnsi="Book Antiqua"/>
                <w:sz w:val="20"/>
              </w:rPr>
              <w:t>*</w:t>
            </w:r>
          </w:p>
        </w:tc>
        <w:tc>
          <w:tcPr>
            <w:tcW w:w="2043" w:type="dxa"/>
            <w:gridSpan w:val="3"/>
          </w:tcPr>
          <w:p w:rsidR="00AA2A46" w:rsidRPr="00C21801" w:rsidRDefault="00AA2A46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Отчетный год</w:t>
            </w:r>
          </w:p>
        </w:tc>
        <w:tc>
          <w:tcPr>
            <w:tcW w:w="2068" w:type="dxa"/>
            <w:vMerge/>
          </w:tcPr>
          <w:p w:rsidR="00AA2A46" w:rsidRPr="00C21801" w:rsidRDefault="00AA2A46" w:rsidP="00693484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AA2A46" w:rsidRPr="00C21801" w:rsidTr="00C21801">
        <w:tc>
          <w:tcPr>
            <w:tcW w:w="710" w:type="dxa"/>
            <w:vMerge/>
          </w:tcPr>
          <w:p w:rsidR="00AA2A46" w:rsidRPr="00C21801" w:rsidRDefault="00AA2A46" w:rsidP="00693484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409" w:type="dxa"/>
            <w:vMerge/>
          </w:tcPr>
          <w:p w:rsidR="00AA2A46" w:rsidRPr="00C21801" w:rsidRDefault="00AA2A46" w:rsidP="00693484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851" w:type="dxa"/>
            <w:vMerge/>
          </w:tcPr>
          <w:p w:rsidR="00AA2A46" w:rsidRPr="00C21801" w:rsidRDefault="00AA2A46" w:rsidP="00693484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984" w:type="dxa"/>
            <w:vMerge/>
          </w:tcPr>
          <w:p w:rsidR="00AA2A46" w:rsidRPr="00C21801" w:rsidRDefault="00AA2A46" w:rsidP="00693484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22" w:type="dxa"/>
            <w:gridSpan w:val="2"/>
          </w:tcPr>
          <w:p w:rsidR="00AA2A46" w:rsidRPr="00C21801" w:rsidRDefault="00AA2A46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Уточненный план</w:t>
            </w:r>
          </w:p>
        </w:tc>
        <w:tc>
          <w:tcPr>
            <w:tcW w:w="921" w:type="dxa"/>
          </w:tcPr>
          <w:p w:rsidR="00AA2A46" w:rsidRPr="00C21801" w:rsidRDefault="00AA2A46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Факт</w:t>
            </w:r>
          </w:p>
        </w:tc>
        <w:tc>
          <w:tcPr>
            <w:tcW w:w="2068" w:type="dxa"/>
            <w:vMerge/>
          </w:tcPr>
          <w:p w:rsidR="00AA2A46" w:rsidRPr="00C21801" w:rsidRDefault="00AA2A46" w:rsidP="00693484">
            <w:pPr>
              <w:rPr>
                <w:rFonts w:ascii="Book Antiqua" w:hAnsi="Book Antiqua"/>
                <w:sz w:val="20"/>
              </w:rPr>
            </w:pPr>
          </w:p>
        </w:tc>
      </w:tr>
      <w:tr w:rsidR="00AA2A46" w:rsidRPr="00C21801" w:rsidTr="00C21801">
        <w:tc>
          <w:tcPr>
            <w:tcW w:w="710" w:type="dxa"/>
          </w:tcPr>
          <w:p w:rsidR="00AA2A46" w:rsidRPr="00C21801" w:rsidRDefault="00AA2A46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2409" w:type="dxa"/>
          </w:tcPr>
          <w:p w:rsidR="00AA2A46" w:rsidRPr="00C21801" w:rsidRDefault="00AA2A46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851" w:type="dxa"/>
          </w:tcPr>
          <w:p w:rsidR="00AA2A46" w:rsidRPr="00C21801" w:rsidRDefault="00AA2A46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984" w:type="dxa"/>
          </w:tcPr>
          <w:p w:rsidR="00AA2A46" w:rsidRPr="00C21801" w:rsidRDefault="00AA2A46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122" w:type="dxa"/>
            <w:gridSpan w:val="2"/>
          </w:tcPr>
          <w:p w:rsidR="00AA2A46" w:rsidRPr="00C21801" w:rsidRDefault="00AA2A46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921" w:type="dxa"/>
          </w:tcPr>
          <w:p w:rsidR="00AA2A46" w:rsidRPr="00C21801" w:rsidRDefault="00AA2A46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2068" w:type="dxa"/>
          </w:tcPr>
          <w:p w:rsidR="00AA2A46" w:rsidRPr="00C21801" w:rsidRDefault="00AA2A46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7</w:t>
            </w:r>
          </w:p>
        </w:tc>
      </w:tr>
      <w:tr w:rsidR="00AA2A46" w:rsidRPr="00C21801" w:rsidTr="00693484">
        <w:tc>
          <w:tcPr>
            <w:tcW w:w="10065" w:type="dxa"/>
            <w:gridSpan w:val="8"/>
          </w:tcPr>
          <w:p w:rsidR="00AA2A46" w:rsidRPr="00C21801" w:rsidRDefault="00AA2A46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Развитие субъектов малого и среднего предпринимательства муниципального образования «</w:t>
            </w:r>
            <w:proofErr w:type="spellStart"/>
            <w:r w:rsidRPr="00C21801">
              <w:rPr>
                <w:rFonts w:ascii="Book Antiqua" w:hAnsi="Book Antiqua"/>
                <w:sz w:val="20"/>
              </w:rPr>
              <w:t>Теучежский</w:t>
            </w:r>
            <w:proofErr w:type="spellEnd"/>
            <w:r w:rsidRPr="00C21801">
              <w:rPr>
                <w:rFonts w:ascii="Book Antiqua" w:hAnsi="Book Antiqua"/>
                <w:sz w:val="20"/>
              </w:rPr>
              <w:t xml:space="preserve"> район» на 2020 – 2022 годы.</w:t>
            </w:r>
          </w:p>
        </w:tc>
      </w:tr>
      <w:tr w:rsidR="00AA2A46" w:rsidRPr="00C21801" w:rsidTr="00C21801">
        <w:tc>
          <w:tcPr>
            <w:tcW w:w="710" w:type="dxa"/>
          </w:tcPr>
          <w:p w:rsidR="00AA2A46" w:rsidRPr="00C21801" w:rsidRDefault="00AA2A46" w:rsidP="00693484">
            <w:pPr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1.</w:t>
            </w:r>
          </w:p>
        </w:tc>
        <w:tc>
          <w:tcPr>
            <w:tcW w:w="2409" w:type="dxa"/>
          </w:tcPr>
          <w:p w:rsidR="00AA2A46" w:rsidRPr="00C21801" w:rsidRDefault="00AA2A46" w:rsidP="00693484">
            <w:pPr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 xml:space="preserve">Количество субъектов малого и среднего </w:t>
            </w:r>
            <w:proofErr w:type="gramStart"/>
            <w:r w:rsidRPr="00C21801">
              <w:rPr>
                <w:rFonts w:ascii="Book Antiqua" w:hAnsi="Book Antiqua"/>
                <w:sz w:val="20"/>
              </w:rPr>
              <w:t>предпринимательства</w:t>
            </w:r>
            <w:proofErr w:type="gramEnd"/>
            <w:r w:rsidRPr="00C21801">
              <w:rPr>
                <w:rFonts w:ascii="Book Antiqua" w:hAnsi="Book Antiqua"/>
                <w:sz w:val="20"/>
              </w:rPr>
              <w:t xml:space="preserve"> в том числе социального предпринимательства (включая индивидуальных предпринимателей) в расчете на 10 тыс. человек населения муниципального образования «</w:t>
            </w:r>
            <w:proofErr w:type="spellStart"/>
            <w:r w:rsidRPr="00C21801">
              <w:rPr>
                <w:rFonts w:ascii="Book Antiqua" w:hAnsi="Book Antiqua"/>
                <w:sz w:val="20"/>
              </w:rPr>
              <w:t>Теучежский</w:t>
            </w:r>
            <w:proofErr w:type="spellEnd"/>
            <w:r w:rsidRPr="00C21801">
              <w:rPr>
                <w:rFonts w:ascii="Book Antiqua" w:hAnsi="Book Antiqua"/>
                <w:sz w:val="20"/>
              </w:rPr>
              <w:t xml:space="preserve"> район»</w:t>
            </w:r>
          </w:p>
        </w:tc>
        <w:tc>
          <w:tcPr>
            <w:tcW w:w="851" w:type="dxa"/>
          </w:tcPr>
          <w:p w:rsidR="00AA2A46" w:rsidRPr="00C21801" w:rsidRDefault="007C3725" w:rsidP="007C3725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е</w:t>
            </w:r>
            <w:r w:rsidR="00AA2A46" w:rsidRPr="00C21801">
              <w:rPr>
                <w:rFonts w:ascii="Book Antiqua" w:hAnsi="Book Antiqua"/>
                <w:sz w:val="20"/>
              </w:rPr>
              <w:t>д</w:t>
            </w:r>
            <w:r w:rsidRPr="00C21801"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002" w:type="dxa"/>
            <w:gridSpan w:val="2"/>
          </w:tcPr>
          <w:p w:rsidR="00AA2A46" w:rsidRPr="00C21801" w:rsidRDefault="007C3725" w:rsidP="00797168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215,4</w:t>
            </w:r>
          </w:p>
        </w:tc>
        <w:tc>
          <w:tcPr>
            <w:tcW w:w="1104" w:type="dxa"/>
          </w:tcPr>
          <w:p w:rsidR="00AA2A46" w:rsidRPr="00C21801" w:rsidRDefault="007C3725" w:rsidP="00797168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217,8</w:t>
            </w:r>
          </w:p>
        </w:tc>
        <w:tc>
          <w:tcPr>
            <w:tcW w:w="921" w:type="dxa"/>
          </w:tcPr>
          <w:p w:rsidR="00AA2A46" w:rsidRPr="00C21801" w:rsidRDefault="00844019" w:rsidP="00797168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271</w:t>
            </w:r>
          </w:p>
        </w:tc>
        <w:tc>
          <w:tcPr>
            <w:tcW w:w="2068" w:type="dxa"/>
          </w:tcPr>
          <w:p w:rsidR="00AA2A46" w:rsidRPr="00C21801" w:rsidRDefault="00AA2A46" w:rsidP="00693484">
            <w:pPr>
              <w:rPr>
                <w:rFonts w:ascii="Book Antiqua" w:hAnsi="Book Antiqua"/>
                <w:sz w:val="20"/>
              </w:rPr>
            </w:pPr>
          </w:p>
        </w:tc>
      </w:tr>
      <w:tr w:rsidR="00AA2A46" w:rsidRPr="00C21801" w:rsidTr="00C21801">
        <w:tc>
          <w:tcPr>
            <w:tcW w:w="710" w:type="dxa"/>
          </w:tcPr>
          <w:p w:rsidR="00AA2A46" w:rsidRPr="00C21801" w:rsidRDefault="00AA2A46" w:rsidP="00693484">
            <w:pPr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2.</w:t>
            </w:r>
          </w:p>
        </w:tc>
        <w:tc>
          <w:tcPr>
            <w:tcW w:w="2409" w:type="dxa"/>
          </w:tcPr>
          <w:p w:rsidR="00AA2A46" w:rsidRPr="00C21801" w:rsidRDefault="00AA2A46" w:rsidP="00693484">
            <w:pPr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 xml:space="preserve">Количество организованных и проведенных мероприятий для субъектов малого и среднего </w:t>
            </w:r>
            <w:proofErr w:type="gramStart"/>
            <w:r w:rsidRPr="00C21801">
              <w:rPr>
                <w:rFonts w:ascii="Book Antiqua" w:hAnsi="Book Antiqua"/>
                <w:sz w:val="20"/>
              </w:rPr>
              <w:t>предпринимательства</w:t>
            </w:r>
            <w:proofErr w:type="gramEnd"/>
            <w:r w:rsidRPr="00C21801">
              <w:rPr>
                <w:rFonts w:ascii="Book Antiqua" w:hAnsi="Book Antiqua"/>
                <w:sz w:val="20"/>
              </w:rPr>
              <w:t xml:space="preserve"> в том числе социального предпринимательства</w:t>
            </w:r>
          </w:p>
        </w:tc>
        <w:tc>
          <w:tcPr>
            <w:tcW w:w="851" w:type="dxa"/>
          </w:tcPr>
          <w:p w:rsidR="00AA2A46" w:rsidRPr="00C21801" w:rsidRDefault="00D568D6" w:rsidP="007C3725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шт.</w:t>
            </w:r>
          </w:p>
        </w:tc>
        <w:tc>
          <w:tcPr>
            <w:tcW w:w="2002" w:type="dxa"/>
            <w:gridSpan w:val="2"/>
          </w:tcPr>
          <w:p w:rsidR="00AA2A46" w:rsidRPr="00C21801" w:rsidRDefault="007C3725" w:rsidP="00797168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104" w:type="dxa"/>
          </w:tcPr>
          <w:p w:rsidR="00AA2A46" w:rsidRPr="00C21801" w:rsidRDefault="007C3725" w:rsidP="00797168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921" w:type="dxa"/>
          </w:tcPr>
          <w:p w:rsidR="00AA2A46" w:rsidRPr="00C21801" w:rsidRDefault="007C3725" w:rsidP="00797168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2068" w:type="dxa"/>
          </w:tcPr>
          <w:p w:rsidR="00AA2A46" w:rsidRPr="00C21801" w:rsidRDefault="00AA2A46" w:rsidP="00797168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D568D6" w:rsidRPr="00C21801" w:rsidTr="00C21801">
        <w:tc>
          <w:tcPr>
            <w:tcW w:w="710" w:type="dxa"/>
          </w:tcPr>
          <w:p w:rsidR="00D568D6" w:rsidRPr="00C21801" w:rsidRDefault="00D568D6" w:rsidP="00693484">
            <w:pPr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3.</w:t>
            </w:r>
          </w:p>
        </w:tc>
        <w:tc>
          <w:tcPr>
            <w:tcW w:w="2409" w:type="dxa"/>
          </w:tcPr>
          <w:p w:rsidR="00D568D6" w:rsidRPr="00C21801" w:rsidRDefault="00D568D6" w:rsidP="00693484">
            <w:pPr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 xml:space="preserve">Количество субъектов малого и среднего </w:t>
            </w:r>
            <w:proofErr w:type="gramStart"/>
            <w:r w:rsidRPr="00C21801">
              <w:rPr>
                <w:rFonts w:ascii="Book Antiqua" w:hAnsi="Book Antiqua"/>
                <w:sz w:val="20"/>
              </w:rPr>
              <w:t>предпринимательства</w:t>
            </w:r>
            <w:proofErr w:type="gramEnd"/>
            <w:r w:rsidRPr="00C21801">
              <w:rPr>
                <w:rFonts w:ascii="Book Antiqua" w:hAnsi="Book Antiqua"/>
                <w:sz w:val="20"/>
              </w:rPr>
              <w:t xml:space="preserve"> в том числе социального предпринимательства, получивших имущественную поддержку</w:t>
            </w:r>
          </w:p>
        </w:tc>
        <w:tc>
          <w:tcPr>
            <w:tcW w:w="851" w:type="dxa"/>
          </w:tcPr>
          <w:p w:rsidR="00D568D6" w:rsidRPr="00C21801" w:rsidRDefault="007C3725" w:rsidP="007C3725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е</w:t>
            </w:r>
            <w:r w:rsidR="00D568D6" w:rsidRPr="00C21801">
              <w:rPr>
                <w:rFonts w:ascii="Book Antiqua" w:hAnsi="Book Antiqua"/>
                <w:sz w:val="20"/>
              </w:rPr>
              <w:t>д</w:t>
            </w:r>
            <w:r w:rsidRPr="00C21801"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002" w:type="dxa"/>
            <w:gridSpan w:val="2"/>
          </w:tcPr>
          <w:p w:rsidR="00D568D6" w:rsidRPr="00C21801" w:rsidRDefault="007C3725" w:rsidP="00797168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104" w:type="dxa"/>
          </w:tcPr>
          <w:p w:rsidR="00D568D6" w:rsidRPr="00C21801" w:rsidRDefault="007C3725" w:rsidP="00797168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921" w:type="dxa"/>
          </w:tcPr>
          <w:p w:rsidR="00D568D6" w:rsidRPr="00C21801" w:rsidRDefault="007C3725" w:rsidP="00797168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2068" w:type="dxa"/>
          </w:tcPr>
          <w:p w:rsidR="00D568D6" w:rsidRPr="00C21801" w:rsidRDefault="00D568D6" w:rsidP="00797168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D568D6" w:rsidRPr="00C21801" w:rsidTr="00C21801">
        <w:tc>
          <w:tcPr>
            <w:tcW w:w="710" w:type="dxa"/>
          </w:tcPr>
          <w:p w:rsidR="00D568D6" w:rsidRPr="00C21801" w:rsidRDefault="00D568D6" w:rsidP="00693484">
            <w:pPr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4.</w:t>
            </w:r>
          </w:p>
        </w:tc>
        <w:tc>
          <w:tcPr>
            <w:tcW w:w="2409" w:type="dxa"/>
          </w:tcPr>
          <w:p w:rsidR="00D568D6" w:rsidRPr="00C21801" w:rsidRDefault="00D568D6" w:rsidP="00693484">
            <w:pPr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 xml:space="preserve">Количество </w:t>
            </w:r>
            <w:proofErr w:type="spellStart"/>
            <w:r w:rsidRPr="00C21801">
              <w:rPr>
                <w:rFonts w:ascii="Book Antiqua" w:hAnsi="Book Antiqua"/>
                <w:sz w:val="20"/>
              </w:rPr>
              <w:t>самозанятых</w:t>
            </w:r>
            <w:proofErr w:type="spellEnd"/>
            <w:r w:rsidRPr="00C21801">
              <w:rPr>
                <w:rFonts w:ascii="Book Antiqua" w:hAnsi="Book Antiqua"/>
                <w:sz w:val="20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C21801">
              <w:rPr>
                <w:rFonts w:ascii="Book Antiqua" w:hAnsi="Book Antiqua"/>
                <w:sz w:val="20"/>
              </w:rPr>
              <w:t>самозанятых</w:t>
            </w:r>
            <w:proofErr w:type="spellEnd"/>
            <w:r w:rsidRPr="00C21801">
              <w:rPr>
                <w:rFonts w:ascii="Book Antiqua" w:hAnsi="Book Antiqua"/>
                <w:sz w:val="20"/>
              </w:rPr>
              <w:t xml:space="preserve"> (нарастающим итогом)</w:t>
            </w:r>
          </w:p>
        </w:tc>
        <w:tc>
          <w:tcPr>
            <w:tcW w:w="851" w:type="dxa"/>
          </w:tcPr>
          <w:p w:rsidR="00D568D6" w:rsidRPr="00C21801" w:rsidRDefault="00D568D6" w:rsidP="007C3725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чел.</w:t>
            </w:r>
          </w:p>
        </w:tc>
        <w:tc>
          <w:tcPr>
            <w:tcW w:w="2002" w:type="dxa"/>
            <w:gridSpan w:val="2"/>
          </w:tcPr>
          <w:p w:rsidR="00D568D6" w:rsidRPr="00C21801" w:rsidRDefault="007C3725" w:rsidP="00797168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112</w:t>
            </w:r>
          </w:p>
        </w:tc>
        <w:tc>
          <w:tcPr>
            <w:tcW w:w="1104" w:type="dxa"/>
          </w:tcPr>
          <w:p w:rsidR="00D568D6" w:rsidRPr="00C21801" w:rsidRDefault="007C3725" w:rsidP="00B03D80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1</w:t>
            </w:r>
            <w:r w:rsidR="00B03D80">
              <w:rPr>
                <w:rFonts w:ascii="Book Antiqua" w:hAnsi="Book Antiqua"/>
                <w:sz w:val="20"/>
              </w:rPr>
              <w:t>12</w:t>
            </w:r>
          </w:p>
        </w:tc>
        <w:tc>
          <w:tcPr>
            <w:tcW w:w="921" w:type="dxa"/>
          </w:tcPr>
          <w:p w:rsidR="00D568D6" w:rsidRPr="00C21801" w:rsidRDefault="001359A2" w:rsidP="00797168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122</w:t>
            </w:r>
          </w:p>
        </w:tc>
        <w:tc>
          <w:tcPr>
            <w:tcW w:w="2068" w:type="dxa"/>
          </w:tcPr>
          <w:p w:rsidR="00D568D6" w:rsidRPr="00C21801" w:rsidRDefault="00D568D6" w:rsidP="00797168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D568D6" w:rsidRPr="00C21801" w:rsidTr="00C21801">
        <w:tc>
          <w:tcPr>
            <w:tcW w:w="710" w:type="dxa"/>
          </w:tcPr>
          <w:p w:rsidR="00D568D6" w:rsidRPr="00C21801" w:rsidRDefault="00D568D6" w:rsidP="00693484">
            <w:pPr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5.</w:t>
            </w:r>
          </w:p>
        </w:tc>
        <w:tc>
          <w:tcPr>
            <w:tcW w:w="2409" w:type="dxa"/>
          </w:tcPr>
          <w:p w:rsidR="00D568D6" w:rsidRPr="00C21801" w:rsidRDefault="00D568D6" w:rsidP="00693484">
            <w:pPr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 xml:space="preserve">Количество физических лиц, которым обеспечено участие в </w:t>
            </w:r>
            <w:r w:rsidRPr="00C21801">
              <w:rPr>
                <w:rFonts w:ascii="Book Antiqua" w:hAnsi="Book Antiqua"/>
                <w:sz w:val="20"/>
              </w:rPr>
              <w:lastRenderedPageBreak/>
              <w:t>региональном проекте «Популяризация предпринимательства», занятых в сфере малого и среднего предпринимательства (нарастающим итогом)</w:t>
            </w:r>
          </w:p>
        </w:tc>
        <w:tc>
          <w:tcPr>
            <w:tcW w:w="851" w:type="dxa"/>
          </w:tcPr>
          <w:p w:rsidR="00D568D6" w:rsidRPr="00C21801" w:rsidRDefault="00D568D6" w:rsidP="007C3725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lastRenderedPageBreak/>
              <w:t>чел.</w:t>
            </w:r>
          </w:p>
        </w:tc>
        <w:tc>
          <w:tcPr>
            <w:tcW w:w="2002" w:type="dxa"/>
            <w:gridSpan w:val="2"/>
          </w:tcPr>
          <w:p w:rsidR="00D568D6" w:rsidRPr="00C21801" w:rsidRDefault="001359A2" w:rsidP="00797168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104" w:type="dxa"/>
          </w:tcPr>
          <w:p w:rsidR="00D568D6" w:rsidRPr="00C21801" w:rsidRDefault="00B03D80" w:rsidP="00797168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921" w:type="dxa"/>
          </w:tcPr>
          <w:p w:rsidR="00D568D6" w:rsidRPr="00C21801" w:rsidRDefault="001359A2" w:rsidP="00797168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7</w:t>
            </w:r>
          </w:p>
        </w:tc>
        <w:tc>
          <w:tcPr>
            <w:tcW w:w="2068" w:type="dxa"/>
          </w:tcPr>
          <w:p w:rsidR="00D568D6" w:rsidRPr="00C21801" w:rsidRDefault="00D568D6" w:rsidP="00693484">
            <w:pPr>
              <w:rPr>
                <w:rFonts w:ascii="Book Antiqua" w:hAnsi="Book Antiqua"/>
                <w:sz w:val="20"/>
              </w:rPr>
            </w:pPr>
          </w:p>
        </w:tc>
      </w:tr>
      <w:tr w:rsidR="00D568D6" w:rsidRPr="00C21801" w:rsidTr="00C21801">
        <w:tc>
          <w:tcPr>
            <w:tcW w:w="710" w:type="dxa"/>
          </w:tcPr>
          <w:p w:rsidR="00D568D6" w:rsidRPr="00C21801" w:rsidRDefault="00D568D6" w:rsidP="00693484">
            <w:pPr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lastRenderedPageBreak/>
              <w:t>6.</w:t>
            </w:r>
          </w:p>
        </w:tc>
        <w:tc>
          <w:tcPr>
            <w:tcW w:w="2409" w:type="dxa"/>
          </w:tcPr>
          <w:p w:rsidR="00D568D6" w:rsidRPr="00C21801" w:rsidRDefault="00D568D6" w:rsidP="00693484">
            <w:pPr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 xml:space="preserve">Количество вновь созданных субъектов малого и среднего предпринимательства в том, числе социального предпринимательства </w:t>
            </w:r>
            <w:proofErr w:type="gramStart"/>
            <w:r w:rsidRPr="00C21801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C21801">
              <w:rPr>
                <w:rFonts w:ascii="Book Antiqua" w:hAnsi="Book Antiqua"/>
                <w:sz w:val="20"/>
              </w:rPr>
              <w:t>нарастающим итогам)</w:t>
            </w:r>
          </w:p>
        </w:tc>
        <w:tc>
          <w:tcPr>
            <w:tcW w:w="851" w:type="dxa"/>
          </w:tcPr>
          <w:p w:rsidR="00D568D6" w:rsidRPr="00C21801" w:rsidRDefault="007C3725" w:rsidP="007C3725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ед.</w:t>
            </w:r>
          </w:p>
        </w:tc>
        <w:tc>
          <w:tcPr>
            <w:tcW w:w="2002" w:type="dxa"/>
            <w:gridSpan w:val="2"/>
          </w:tcPr>
          <w:p w:rsidR="00D568D6" w:rsidRPr="00C21801" w:rsidRDefault="001359A2" w:rsidP="00797168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1104" w:type="dxa"/>
          </w:tcPr>
          <w:p w:rsidR="00D568D6" w:rsidRPr="00C21801" w:rsidRDefault="00B03D80" w:rsidP="00797168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921" w:type="dxa"/>
          </w:tcPr>
          <w:p w:rsidR="00D568D6" w:rsidRPr="00C21801" w:rsidRDefault="00F7352D" w:rsidP="00797168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9</w:t>
            </w:r>
          </w:p>
        </w:tc>
        <w:tc>
          <w:tcPr>
            <w:tcW w:w="2068" w:type="dxa"/>
          </w:tcPr>
          <w:p w:rsidR="00D568D6" w:rsidRPr="00C21801" w:rsidRDefault="00D568D6" w:rsidP="00693484">
            <w:pPr>
              <w:rPr>
                <w:rFonts w:ascii="Book Antiqua" w:hAnsi="Book Antiqua"/>
                <w:sz w:val="20"/>
              </w:rPr>
            </w:pPr>
          </w:p>
        </w:tc>
      </w:tr>
      <w:tr w:rsidR="00D568D6" w:rsidRPr="00C21801" w:rsidTr="00C21801">
        <w:tc>
          <w:tcPr>
            <w:tcW w:w="710" w:type="dxa"/>
          </w:tcPr>
          <w:p w:rsidR="00D568D6" w:rsidRPr="00C21801" w:rsidRDefault="00D568D6" w:rsidP="00693484">
            <w:pPr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7.</w:t>
            </w:r>
          </w:p>
        </w:tc>
        <w:tc>
          <w:tcPr>
            <w:tcW w:w="2409" w:type="dxa"/>
          </w:tcPr>
          <w:p w:rsidR="00D568D6" w:rsidRPr="00C21801" w:rsidRDefault="007C3725" w:rsidP="00693484">
            <w:pPr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 xml:space="preserve">Количество обученных основам бизнеса, финансовой грамотности и иным навыкам предпринимательской деятельности </w:t>
            </w:r>
            <w:proofErr w:type="gramStart"/>
            <w:r w:rsidRPr="00C21801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C21801">
              <w:rPr>
                <w:rFonts w:ascii="Book Antiqua" w:hAnsi="Book Antiqua"/>
                <w:sz w:val="20"/>
              </w:rPr>
              <w:t>нарастающим итогом)</w:t>
            </w:r>
          </w:p>
        </w:tc>
        <w:tc>
          <w:tcPr>
            <w:tcW w:w="851" w:type="dxa"/>
          </w:tcPr>
          <w:p w:rsidR="00D568D6" w:rsidRPr="00C21801" w:rsidRDefault="007C3725" w:rsidP="007C3725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чел.</w:t>
            </w:r>
          </w:p>
        </w:tc>
        <w:tc>
          <w:tcPr>
            <w:tcW w:w="2002" w:type="dxa"/>
            <w:gridSpan w:val="2"/>
          </w:tcPr>
          <w:p w:rsidR="00D568D6" w:rsidRPr="00C21801" w:rsidRDefault="001359A2" w:rsidP="00797168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11</w:t>
            </w:r>
          </w:p>
        </w:tc>
        <w:tc>
          <w:tcPr>
            <w:tcW w:w="1104" w:type="dxa"/>
          </w:tcPr>
          <w:p w:rsidR="00D568D6" w:rsidRPr="00C21801" w:rsidRDefault="001359A2" w:rsidP="00B03D80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1</w:t>
            </w:r>
            <w:r w:rsidR="00B03D80"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921" w:type="dxa"/>
          </w:tcPr>
          <w:p w:rsidR="00D568D6" w:rsidRPr="00C21801" w:rsidRDefault="001359A2" w:rsidP="00797168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79</w:t>
            </w:r>
          </w:p>
        </w:tc>
        <w:tc>
          <w:tcPr>
            <w:tcW w:w="2068" w:type="dxa"/>
          </w:tcPr>
          <w:p w:rsidR="00D568D6" w:rsidRPr="00C21801" w:rsidRDefault="00D568D6" w:rsidP="00797168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D568D6" w:rsidRPr="00C21801" w:rsidTr="00C21801">
        <w:tc>
          <w:tcPr>
            <w:tcW w:w="710" w:type="dxa"/>
          </w:tcPr>
          <w:p w:rsidR="00D568D6" w:rsidRPr="00C21801" w:rsidRDefault="007C3725" w:rsidP="00693484">
            <w:pPr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8.</w:t>
            </w:r>
          </w:p>
        </w:tc>
        <w:tc>
          <w:tcPr>
            <w:tcW w:w="2409" w:type="dxa"/>
          </w:tcPr>
          <w:p w:rsidR="00D568D6" w:rsidRPr="00C21801" w:rsidRDefault="007C3725" w:rsidP="00693484">
            <w:pPr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 xml:space="preserve">Количество субъектов малого и среднего </w:t>
            </w:r>
            <w:proofErr w:type="gramStart"/>
            <w:r w:rsidRPr="00C21801">
              <w:rPr>
                <w:rFonts w:ascii="Book Antiqua" w:hAnsi="Book Antiqua"/>
                <w:sz w:val="20"/>
              </w:rPr>
              <w:t>предпринимательства</w:t>
            </w:r>
            <w:proofErr w:type="gramEnd"/>
            <w:r w:rsidRPr="00C21801">
              <w:rPr>
                <w:rFonts w:ascii="Book Antiqua" w:hAnsi="Book Antiqua"/>
                <w:sz w:val="20"/>
              </w:rPr>
              <w:t xml:space="preserve"> в том, числе социального предпринимательства и </w:t>
            </w:r>
            <w:proofErr w:type="spellStart"/>
            <w:r w:rsidRPr="00C21801">
              <w:rPr>
                <w:rFonts w:ascii="Book Antiqua" w:hAnsi="Book Antiqua"/>
                <w:sz w:val="20"/>
              </w:rPr>
              <w:t>самозанятых</w:t>
            </w:r>
            <w:proofErr w:type="spellEnd"/>
            <w:r w:rsidRPr="00C21801">
              <w:rPr>
                <w:rFonts w:ascii="Book Antiqua" w:hAnsi="Book Antiqua"/>
                <w:sz w:val="20"/>
              </w:rPr>
              <w:t xml:space="preserve"> граждан, получивших информационную поддержку (нарастающим итогом)</w:t>
            </w:r>
          </w:p>
        </w:tc>
        <w:tc>
          <w:tcPr>
            <w:tcW w:w="851" w:type="dxa"/>
          </w:tcPr>
          <w:p w:rsidR="00D568D6" w:rsidRPr="00C21801" w:rsidRDefault="007C3725" w:rsidP="007C3725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ед.</w:t>
            </w:r>
          </w:p>
        </w:tc>
        <w:tc>
          <w:tcPr>
            <w:tcW w:w="2002" w:type="dxa"/>
            <w:gridSpan w:val="2"/>
          </w:tcPr>
          <w:p w:rsidR="00D568D6" w:rsidRPr="00C21801" w:rsidRDefault="001359A2" w:rsidP="00797168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100</w:t>
            </w:r>
          </w:p>
        </w:tc>
        <w:tc>
          <w:tcPr>
            <w:tcW w:w="1104" w:type="dxa"/>
          </w:tcPr>
          <w:p w:rsidR="00D568D6" w:rsidRPr="00C21801" w:rsidRDefault="001359A2" w:rsidP="00797168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103</w:t>
            </w:r>
          </w:p>
        </w:tc>
        <w:tc>
          <w:tcPr>
            <w:tcW w:w="921" w:type="dxa"/>
          </w:tcPr>
          <w:p w:rsidR="00D568D6" w:rsidRPr="00C21801" w:rsidRDefault="001359A2" w:rsidP="00797168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107</w:t>
            </w:r>
          </w:p>
        </w:tc>
        <w:tc>
          <w:tcPr>
            <w:tcW w:w="2068" w:type="dxa"/>
          </w:tcPr>
          <w:p w:rsidR="00D568D6" w:rsidRPr="00C21801" w:rsidRDefault="00D568D6" w:rsidP="00797168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</w:tbl>
    <w:p w:rsidR="00AA2A46" w:rsidRPr="00C21801" w:rsidRDefault="00AA2A46" w:rsidP="00AA2A46">
      <w:pPr>
        <w:rPr>
          <w:rFonts w:ascii="Book Antiqua" w:hAnsi="Book Antiqua"/>
          <w:sz w:val="20"/>
        </w:rPr>
      </w:pPr>
    </w:p>
    <w:p w:rsidR="00AA2A46" w:rsidRPr="00C21801" w:rsidRDefault="00AA2A46" w:rsidP="00AA2A46">
      <w:pPr>
        <w:rPr>
          <w:rFonts w:ascii="Book Antiqua" w:hAnsi="Book Antiqua"/>
          <w:sz w:val="20"/>
        </w:rPr>
      </w:pPr>
    </w:p>
    <w:p w:rsidR="00AA2A46" w:rsidRDefault="00AA2A46" w:rsidP="00AA2A46">
      <w:pPr>
        <w:rPr>
          <w:rFonts w:ascii="Book Antiqua" w:hAnsi="Book Antiqua"/>
          <w:sz w:val="20"/>
        </w:rPr>
      </w:pPr>
    </w:p>
    <w:p w:rsidR="00EC0CA4" w:rsidRDefault="00EC0CA4" w:rsidP="00AA2A46">
      <w:pPr>
        <w:rPr>
          <w:rFonts w:ascii="Book Antiqua" w:hAnsi="Book Antiqua"/>
          <w:sz w:val="20"/>
        </w:rPr>
      </w:pPr>
    </w:p>
    <w:p w:rsidR="00EC0CA4" w:rsidRDefault="00EC0CA4" w:rsidP="00AA2A46">
      <w:pPr>
        <w:rPr>
          <w:rFonts w:ascii="Book Antiqua" w:hAnsi="Book Antiqua"/>
          <w:sz w:val="20"/>
        </w:rPr>
      </w:pPr>
    </w:p>
    <w:p w:rsidR="00EC0CA4" w:rsidRPr="00C21801" w:rsidRDefault="00EC0CA4" w:rsidP="00AA2A46">
      <w:pPr>
        <w:rPr>
          <w:rFonts w:ascii="Book Antiqua" w:hAnsi="Book Antiqua"/>
          <w:sz w:val="20"/>
        </w:rPr>
      </w:pPr>
    </w:p>
    <w:p w:rsidR="00797168" w:rsidRPr="00797168" w:rsidRDefault="00797168" w:rsidP="00797168">
      <w:pPr>
        <w:rPr>
          <w:rFonts w:ascii="Book Antiqua" w:hAnsi="Book Antiqua"/>
          <w:b/>
          <w:sz w:val="22"/>
          <w:szCs w:val="22"/>
        </w:rPr>
      </w:pPr>
      <w:r w:rsidRPr="00797168">
        <w:rPr>
          <w:rFonts w:ascii="Book Antiqua" w:hAnsi="Book Antiqua"/>
          <w:b/>
          <w:sz w:val="22"/>
          <w:szCs w:val="22"/>
        </w:rPr>
        <w:t xml:space="preserve">             Начальник управления </w:t>
      </w:r>
    </w:p>
    <w:p w:rsidR="00797168" w:rsidRPr="00797168" w:rsidRDefault="00797168" w:rsidP="00797168">
      <w:pPr>
        <w:rPr>
          <w:rFonts w:ascii="Book Antiqua" w:hAnsi="Book Antiqua"/>
          <w:b/>
          <w:sz w:val="22"/>
          <w:szCs w:val="22"/>
        </w:rPr>
      </w:pPr>
      <w:r w:rsidRPr="00797168">
        <w:rPr>
          <w:rFonts w:ascii="Book Antiqua" w:hAnsi="Book Antiqua"/>
          <w:b/>
          <w:sz w:val="22"/>
          <w:szCs w:val="22"/>
        </w:rPr>
        <w:t xml:space="preserve">экономического развития и торговли                                                                М.Н. </w:t>
      </w:r>
      <w:proofErr w:type="spellStart"/>
      <w:r w:rsidRPr="00797168">
        <w:rPr>
          <w:rFonts w:ascii="Book Antiqua" w:hAnsi="Book Antiqua"/>
          <w:b/>
          <w:sz w:val="22"/>
          <w:szCs w:val="22"/>
        </w:rPr>
        <w:t>Женетль</w:t>
      </w:r>
      <w:proofErr w:type="spellEnd"/>
    </w:p>
    <w:p w:rsidR="00797168" w:rsidRPr="00797168" w:rsidRDefault="00797168" w:rsidP="00797168">
      <w:pPr>
        <w:rPr>
          <w:b/>
        </w:rPr>
      </w:pPr>
    </w:p>
    <w:p w:rsidR="00AA2A46" w:rsidRPr="008A7FFE" w:rsidRDefault="00AA2A46" w:rsidP="00AA2A46">
      <w:pPr>
        <w:rPr>
          <w:rFonts w:ascii="Book Antiqua" w:hAnsi="Book Antiqua"/>
          <w:sz w:val="22"/>
          <w:szCs w:val="22"/>
        </w:rPr>
      </w:pPr>
    </w:p>
    <w:p w:rsidR="00AA2A46" w:rsidRPr="008A7FFE" w:rsidRDefault="00AA2A46" w:rsidP="00AA2A46">
      <w:pPr>
        <w:rPr>
          <w:rFonts w:ascii="Book Antiqua" w:hAnsi="Book Antiqua"/>
          <w:sz w:val="22"/>
          <w:szCs w:val="22"/>
        </w:rPr>
      </w:pPr>
    </w:p>
    <w:p w:rsidR="00AA2A46" w:rsidRPr="008A7FFE" w:rsidRDefault="00AA2A46" w:rsidP="00AA2A46">
      <w:pPr>
        <w:rPr>
          <w:rFonts w:ascii="Book Antiqua" w:hAnsi="Book Antiqua"/>
          <w:sz w:val="22"/>
          <w:szCs w:val="22"/>
        </w:rPr>
      </w:pPr>
    </w:p>
    <w:p w:rsidR="00AA2A46" w:rsidRPr="008A7FFE" w:rsidRDefault="00AA2A46" w:rsidP="00AA2A46">
      <w:pPr>
        <w:rPr>
          <w:rFonts w:ascii="Book Antiqua" w:hAnsi="Book Antiqua"/>
          <w:sz w:val="22"/>
          <w:szCs w:val="22"/>
        </w:rPr>
      </w:pPr>
    </w:p>
    <w:p w:rsidR="00AA2A46" w:rsidRPr="008A7FFE" w:rsidRDefault="00AA2A46" w:rsidP="00AA2A46">
      <w:pPr>
        <w:rPr>
          <w:rFonts w:ascii="Book Antiqua" w:hAnsi="Book Antiqua"/>
          <w:sz w:val="22"/>
          <w:szCs w:val="22"/>
        </w:rPr>
      </w:pPr>
    </w:p>
    <w:p w:rsidR="00AA2A46" w:rsidRPr="008A7FFE" w:rsidRDefault="00AA2A46" w:rsidP="00AA2A46">
      <w:pPr>
        <w:rPr>
          <w:rFonts w:ascii="Book Antiqua" w:hAnsi="Book Antiqua"/>
          <w:sz w:val="22"/>
          <w:szCs w:val="22"/>
        </w:rPr>
      </w:pPr>
    </w:p>
    <w:p w:rsidR="00AA2A46" w:rsidRPr="008A7FFE" w:rsidRDefault="00AA2A46" w:rsidP="00AA2A46">
      <w:pPr>
        <w:rPr>
          <w:rFonts w:ascii="Book Antiqua" w:hAnsi="Book Antiqua"/>
          <w:sz w:val="22"/>
          <w:szCs w:val="22"/>
        </w:rPr>
      </w:pPr>
    </w:p>
    <w:p w:rsidR="00AA2A46" w:rsidRPr="008A7FFE" w:rsidRDefault="00AA2A46" w:rsidP="00AA2A46">
      <w:pPr>
        <w:rPr>
          <w:rFonts w:ascii="Book Antiqua" w:hAnsi="Book Antiqua"/>
          <w:sz w:val="22"/>
          <w:szCs w:val="22"/>
        </w:rPr>
      </w:pPr>
    </w:p>
    <w:p w:rsidR="00AA2A46" w:rsidRPr="008A7FFE" w:rsidRDefault="00AA2A46" w:rsidP="00AA2A46">
      <w:pPr>
        <w:rPr>
          <w:rFonts w:ascii="Book Antiqua" w:hAnsi="Book Antiqua"/>
          <w:sz w:val="22"/>
          <w:szCs w:val="22"/>
        </w:rPr>
      </w:pPr>
    </w:p>
    <w:p w:rsidR="00AA2A46" w:rsidRPr="008A7FFE" w:rsidRDefault="00AA2A46" w:rsidP="00AA2A46">
      <w:pPr>
        <w:rPr>
          <w:rFonts w:ascii="Book Antiqua" w:hAnsi="Book Antiqua"/>
          <w:sz w:val="22"/>
          <w:szCs w:val="22"/>
        </w:rPr>
      </w:pPr>
    </w:p>
    <w:p w:rsidR="00AA2A46" w:rsidRPr="008A7FFE" w:rsidRDefault="00AA2A46" w:rsidP="00AA2A46">
      <w:pPr>
        <w:rPr>
          <w:rFonts w:ascii="Book Antiqua" w:hAnsi="Book Antiqua"/>
          <w:sz w:val="22"/>
          <w:szCs w:val="22"/>
        </w:rPr>
      </w:pPr>
    </w:p>
    <w:p w:rsidR="00AA2A46" w:rsidRPr="008A7FFE" w:rsidRDefault="00AA2A46" w:rsidP="00AA2A46">
      <w:pPr>
        <w:rPr>
          <w:rFonts w:ascii="Book Antiqua" w:hAnsi="Book Antiqua"/>
          <w:sz w:val="22"/>
          <w:szCs w:val="22"/>
        </w:rPr>
      </w:pPr>
    </w:p>
    <w:p w:rsidR="00AA2A46" w:rsidRPr="008A7FFE" w:rsidRDefault="00AA2A46" w:rsidP="00AA2A46">
      <w:pPr>
        <w:rPr>
          <w:rFonts w:ascii="Book Antiqua" w:hAnsi="Book Antiqua"/>
          <w:sz w:val="22"/>
          <w:szCs w:val="22"/>
        </w:rPr>
      </w:pPr>
    </w:p>
    <w:p w:rsidR="00C21801" w:rsidRDefault="00C21801" w:rsidP="00AA2A46">
      <w:pPr>
        <w:ind w:firstLine="698"/>
        <w:jc w:val="right"/>
        <w:rPr>
          <w:rStyle w:val="a3"/>
          <w:rFonts w:ascii="Book Antiqua" w:hAnsi="Book Antiqua"/>
          <w:bCs/>
          <w:sz w:val="20"/>
        </w:rPr>
      </w:pPr>
    </w:p>
    <w:p w:rsidR="00EC0CA4" w:rsidRPr="00EC0CA4" w:rsidRDefault="00AA2A46" w:rsidP="00EC0CA4">
      <w:pPr>
        <w:jc w:val="center"/>
        <w:rPr>
          <w:rStyle w:val="a3"/>
          <w:rFonts w:ascii="Book Antiqua" w:hAnsi="Book Antiqua"/>
          <w:bCs/>
          <w:sz w:val="22"/>
          <w:szCs w:val="22"/>
        </w:rPr>
      </w:pPr>
      <w:r w:rsidRPr="00EC0CA4">
        <w:rPr>
          <w:rStyle w:val="a3"/>
          <w:rFonts w:ascii="Book Antiqua" w:hAnsi="Book Antiqua"/>
          <w:bCs/>
          <w:sz w:val="22"/>
          <w:szCs w:val="22"/>
        </w:rPr>
        <w:t xml:space="preserve">Сведения о степени выполнения основных мероприятий, </w:t>
      </w:r>
    </w:p>
    <w:p w:rsidR="00EC0CA4" w:rsidRPr="00EC0CA4" w:rsidRDefault="00AA2A46" w:rsidP="00EC0CA4">
      <w:pPr>
        <w:jc w:val="center"/>
        <w:rPr>
          <w:rFonts w:ascii="Book Antiqua" w:hAnsi="Book Antiqua"/>
          <w:b/>
          <w:sz w:val="22"/>
          <w:szCs w:val="22"/>
        </w:rPr>
      </w:pPr>
      <w:r w:rsidRPr="00EC0CA4">
        <w:rPr>
          <w:rStyle w:val="a3"/>
          <w:rFonts w:ascii="Book Antiqua" w:hAnsi="Book Antiqua"/>
          <w:bCs/>
          <w:sz w:val="22"/>
          <w:szCs w:val="22"/>
        </w:rPr>
        <w:t>мероприятий (направлений расходов), контрольных событий</w:t>
      </w:r>
      <w:r w:rsidRPr="00EC0CA4">
        <w:rPr>
          <w:rStyle w:val="a3"/>
          <w:rFonts w:ascii="Book Antiqua" w:hAnsi="Book Antiqua"/>
          <w:bCs/>
          <w:i/>
          <w:sz w:val="22"/>
          <w:szCs w:val="22"/>
        </w:rPr>
        <w:t xml:space="preserve"> </w:t>
      </w:r>
      <w:r w:rsidRPr="00EC0CA4">
        <w:rPr>
          <w:rStyle w:val="a3"/>
          <w:rFonts w:ascii="Book Antiqua" w:hAnsi="Book Antiqua"/>
          <w:bCs/>
          <w:sz w:val="22"/>
          <w:szCs w:val="22"/>
        </w:rPr>
        <w:t>муниципальной программы</w:t>
      </w:r>
      <w:r w:rsidR="00EC0CA4" w:rsidRPr="00EC0CA4">
        <w:rPr>
          <w:rStyle w:val="a3"/>
          <w:rFonts w:ascii="Book Antiqua" w:hAnsi="Book Antiqua"/>
          <w:bCs/>
          <w:sz w:val="22"/>
          <w:szCs w:val="22"/>
        </w:rPr>
        <w:t xml:space="preserve"> </w:t>
      </w:r>
      <w:r w:rsidR="00EC0CA4" w:rsidRPr="00EC0CA4">
        <w:rPr>
          <w:rFonts w:ascii="Book Antiqua" w:hAnsi="Book Antiqua"/>
          <w:b/>
          <w:sz w:val="22"/>
          <w:szCs w:val="22"/>
        </w:rPr>
        <w:t>«Развитие субъектов малого и среднего предпринимательства муниципального образования «</w:t>
      </w:r>
      <w:proofErr w:type="spellStart"/>
      <w:r w:rsidR="00EC0CA4" w:rsidRPr="00EC0CA4">
        <w:rPr>
          <w:rFonts w:ascii="Book Antiqua" w:hAnsi="Book Antiqua"/>
          <w:b/>
          <w:sz w:val="22"/>
          <w:szCs w:val="22"/>
        </w:rPr>
        <w:t>Теучежский</w:t>
      </w:r>
      <w:proofErr w:type="spellEnd"/>
      <w:r w:rsidR="00EC0CA4" w:rsidRPr="00EC0CA4">
        <w:rPr>
          <w:rFonts w:ascii="Book Antiqua" w:hAnsi="Book Antiqua"/>
          <w:b/>
          <w:sz w:val="22"/>
          <w:szCs w:val="22"/>
        </w:rPr>
        <w:t xml:space="preserve"> район» на 2020-2022 годы» за 2020 год.</w:t>
      </w:r>
    </w:p>
    <w:p w:rsidR="00EC0CA4" w:rsidRPr="00EC0CA4" w:rsidRDefault="00EC0CA4" w:rsidP="00EC0CA4">
      <w:pPr>
        <w:jc w:val="center"/>
        <w:rPr>
          <w:rFonts w:ascii="Book Antiqua" w:hAnsi="Book Antiqua"/>
          <w:b/>
          <w:sz w:val="22"/>
          <w:szCs w:val="22"/>
        </w:rPr>
      </w:pPr>
    </w:p>
    <w:p w:rsidR="00AA2A46" w:rsidRPr="00C21801" w:rsidRDefault="00AA2A46" w:rsidP="00AA2A46">
      <w:pPr>
        <w:ind w:firstLine="698"/>
        <w:jc w:val="center"/>
        <w:rPr>
          <w:rStyle w:val="a3"/>
          <w:rFonts w:ascii="Book Antiqua" w:hAnsi="Book Antiqua"/>
          <w:b w:val="0"/>
          <w:bCs/>
          <w:sz w:val="20"/>
        </w:rPr>
      </w:pPr>
    </w:p>
    <w:tbl>
      <w:tblPr>
        <w:tblStyle w:val="a6"/>
        <w:tblW w:w="9924" w:type="dxa"/>
        <w:tblInd w:w="-318" w:type="dxa"/>
        <w:tblLayout w:type="fixed"/>
        <w:tblLook w:val="04A0"/>
      </w:tblPr>
      <w:tblGrid>
        <w:gridCol w:w="1103"/>
        <w:gridCol w:w="3009"/>
        <w:gridCol w:w="1843"/>
        <w:gridCol w:w="1275"/>
        <w:gridCol w:w="1276"/>
        <w:gridCol w:w="1418"/>
      </w:tblGrid>
      <w:tr w:rsidR="00AA2A46" w:rsidRPr="008A7FFE" w:rsidTr="00693484">
        <w:tc>
          <w:tcPr>
            <w:tcW w:w="1103" w:type="dxa"/>
            <w:vMerge w:val="restart"/>
          </w:tcPr>
          <w:p w:rsidR="00AA2A46" w:rsidRPr="008A7FFE" w:rsidRDefault="00AA2A46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2"/>
                <w:szCs w:val="22"/>
              </w:rPr>
            </w:pPr>
            <w:r w:rsidRPr="008A7FFE">
              <w:rPr>
                <w:rStyle w:val="a3"/>
                <w:rFonts w:ascii="Book Antiqua" w:hAnsi="Book Antiqua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A7FFE">
              <w:rPr>
                <w:rStyle w:val="a3"/>
                <w:rFonts w:ascii="Book Antiqua" w:hAnsi="Book Antiqua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8A7FFE">
              <w:rPr>
                <w:rStyle w:val="a3"/>
                <w:rFonts w:ascii="Book Antiqua" w:hAnsi="Book Antiqua"/>
                <w:bCs/>
                <w:sz w:val="22"/>
                <w:szCs w:val="22"/>
              </w:rPr>
              <w:t>/</w:t>
            </w:r>
            <w:proofErr w:type="spellStart"/>
            <w:r w:rsidRPr="008A7FFE">
              <w:rPr>
                <w:rStyle w:val="a3"/>
                <w:rFonts w:ascii="Book Antiqua" w:hAnsi="Book Antiqua"/>
                <w:bCs/>
                <w:sz w:val="22"/>
                <w:szCs w:val="22"/>
              </w:rPr>
              <w:t>п</w:t>
            </w:r>
            <w:proofErr w:type="spellEnd"/>
          </w:p>
          <w:p w:rsidR="00AA2A46" w:rsidRPr="008A7FFE" w:rsidRDefault="00AA2A46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2"/>
                <w:szCs w:val="22"/>
              </w:rPr>
            </w:pPr>
          </w:p>
        </w:tc>
        <w:tc>
          <w:tcPr>
            <w:tcW w:w="3009" w:type="dxa"/>
            <w:vMerge w:val="restart"/>
          </w:tcPr>
          <w:p w:rsidR="00AA2A46" w:rsidRPr="008A7FFE" w:rsidRDefault="00AA2A46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2"/>
                <w:szCs w:val="22"/>
              </w:rPr>
            </w:pPr>
            <w:r w:rsidRPr="008A7FFE">
              <w:rPr>
                <w:rStyle w:val="a3"/>
                <w:rFonts w:ascii="Book Antiqua" w:hAnsi="Book Antiqua"/>
                <w:bCs/>
                <w:sz w:val="22"/>
                <w:szCs w:val="22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1843" w:type="dxa"/>
            <w:vMerge w:val="restart"/>
          </w:tcPr>
          <w:p w:rsidR="00AA2A46" w:rsidRPr="008A7FFE" w:rsidRDefault="00AA2A46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2"/>
                <w:szCs w:val="22"/>
              </w:rPr>
            </w:pPr>
            <w:r w:rsidRPr="008A7FFE">
              <w:rPr>
                <w:rStyle w:val="a3"/>
                <w:rFonts w:ascii="Book Antiqua" w:hAnsi="Book Antiqua"/>
                <w:bCs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3969" w:type="dxa"/>
            <w:gridSpan w:val="3"/>
          </w:tcPr>
          <w:p w:rsidR="00AA2A46" w:rsidRPr="008A7FFE" w:rsidRDefault="00AA2A46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2"/>
                <w:szCs w:val="22"/>
              </w:rPr>
            </w:pPr>
            <w:r w:rsidRPr="008A7FFE">
              <w:rPr>
                <w:rStyle w:val="a3"/>
                <w:rFonts w:ascii="Book Antiqua" w:hAnsi="Book Antiqua"/>
                <w:bCs/>
                <w:sz w:val="22"/>
                <w:szCs w:val="22"/>
              </w:rPr>
              <w:t>Показатели контрольных событий (в количественном выражении)</w:t>
            </w:r>
          </w:p>
          <w:p w:rsidR="00AA2A46" w:rsidRPr="008A7FFE" w:rsidRDefault="00AA2A46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2"/>
                <w:szCs w:val="22"/>
              </w:rPr>
            </w:pPr>
            <w:r w:rsidRPr="008A7FFE">
              <w:rPr>
                <w:rStyle w:val="a3"/>
                <w:rFonts w:ascii="Book Antiqua" w:hAnsi="Book Antiqua"/>
                <w:bCs/>
                <w:sz w:val="22"/>
                <w:szCs w:val="22"/>
              </w:rPr>
              <w:t>за отчетный год</w:t>
            </w:r>
          </w:p>
        </w:tc>
      </w:tr>
      <w:tr w:rsidR="00AA2A46" w:rsidRPr="008A7FFE" w:rsidTr="00693484">
        <w:tc>
          <w:tcPr>
            <w:tcW w:w="1103" w:type="dxa"/>
            <w:vMerge/>
          </w:tcPr>
          <w:p w:rsidR="00AA2A46" w:rsidRPr="008A7FFE" w:rsidRDefault="00AA2A46" w:rsidP="0069348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09" w:type="dxa"/>
            <w:vMerge/>
          </w:tcPr>
          <w:p w:rsidR="00AA2A46" w:rsidRPr="008A7FFE" w:rsidRDefault="00AA2A46" w:rsidP="0069348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A2A46" w:rsidRPr="008A7FFE" w:rsidRDefault="00AA2A46" w:rsidP="0069348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5" w:type="dxa"/>
          </w:tcPr>
          <w:p w:rsidR="00AA2A46" w:rsidRPr="008A7FFE" w:rsidRDefault="00AA2A46" w:rsidP="0069348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План</w:t>
            </w:r>
          </w:p>
        </w:tc>
        <w:tc>
          <w:tcPr>
            <w:tcW w:w="1276" w:type="dxa"/>
          </w:tcPr>
          <w:p w:rsidR="00AA2A46" w:rsidRPr="008A7FFE" w:rsidRDefault="00AA2A46" w:rsidP="0069348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Факт</w:t>
            </w:r>
          </w:p>
        </w:tc>
        <w:tc>
          <w:tcPr>
            <w:tcW w:w="1418" w:type="dxa"/>
          </w:tcPr>
          <w:p w:rsidR="00AA2A46" w:rsidRPr="008A7FFE" w:rsidRDefault="00AA2A46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2"/>
                <w:szCs w:val="22"/>
              </w:rPr>
            </w:pPr>
            <w:r w:rsidRPr="008A7FFE">
              <w:rPr>
                <w:rStyle w:val="a3"/>
                <w:rFonts w:ascii="Book Antiqua" w:hAnsi="Book Antiqua"/>
                <w:bCs/>
                <w:sz w:val="22"/>
                <w:szCs w:val="22"/>
              </w:rPr>
              <w:t>% исполнения</w:t>
            </w:r>
          </w:p>
        </w:tc>
      </w:tr>
      <w:tr w:rsidR="00AA2A46" w:rsidRPr="008A7FFE" w:rsidTr="00693484">
        <w:tc>
          <w:tcPr>
            <w:tcW w:w="1103" w:type="dxa"/>
          </w:tcPr>
          <w:p w:rsidR="00AA2A46" w:rsidRPr="008A7FFE" w:rsidRDefault="00AA2A46" w:rsidP="0069348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3009" w:type="dxa"/>
          </w:tcPr>
          <w:p w:rsidR="00AA2A46" w:rsidRPr="008A7FFE" w:rsidRDefault="00AA2A46" w:rsidP="0069348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AA2A46" w:rsidRPr="008A7FFE" w:rsidRDefault="00AA2A46" w:rsidP="0069348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AA2A46" w:rsidRPr="008A7FFE" w:rsidRDefault="00AA2A46" w:rsidP="0069348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A2A46" w:rsidRPr="008A7FFE" w:rsidRDefault="00AA2A46" w:rsidP="0069348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A2A46" w:rsidRPr="008A7FFE" w:rsidRDefault="00AA2A46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2"/>
                <w:szCs w:val="22"/>
              </w:rPr>
            </w:pPr>
            <w:r w:rsidRPr="008A7FFE">
              <w:rPr>
                <w:rStyle w:val="a3"/>
                <w:rFonts w:ascii="Book Antiqua" w:hAnsi="Book Antiqua"/>
                <w:bCs/>
                <w:sz w:val="22"/>
                <w:szCs w:val="22"/>
              </w:rPr>
              <w:t>6</w:t>
            </w:r>
          </w:p>
        </w:tc>
      </w:tr>
      <w:tr w:rsidR="00AA2A46" w:rsidRPr="008A7FFE" w:rsidTr="00693484">
        <w:tc>
          <w:tcPr>
            <w:tcW w:w="9924" w:type="dxa"/>
            <w:gridSpan w:val="6"/>
          </w:tcPr>
          <w:p w:rsidR="00AA2A46" w:rsidRPr="008A7FFE" w:rsidRDefault="00F7352D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2"/>
                <w:szCs w:val="22"/>
              </w:rPr>
            </w:pPr>
            <w:r>
              <w:rPr>
                <w:rStyle w:val="a3"/>
                <w:rFonts w:ascii="Book Antiqua" w:hAnsi="Book Antiqua"/>
                <w:bCs/>
                <w:sz w:val="22"/>
                <w:szCs w:val="22"/>
              </w:rPr>
              <w:t>Развитие малого и среднего предпринимательства муниципального образования «</w:t>
            </w:r>
            <w:proofErr w:type="spellStart"/>
            <w:r>
              <w:rPr>
                <w:rStyle w:val="a3"/>
                <w:rFonts w:ascii="Book Antiqua" w:hAnsi="Book Antiqua"/>
                <w:bCs/>
                <w:sz w:val="22"/>
                <w:szCs w:val="22"/>
              </w:rPr>
              <w:t>Теучежский</w:t>
            </w:r>
            <w:proofErr w:type="spellEnd"/>
            <w:r>
              <w:rPr>
                <w:rStyle w:val="a3"/>
                <w:rFonts w:ascii="Book Antiqua" w:hAnsi="Book Antiqua"/>
                <w:bCs/>
                <w:sz w:val="22"/>
                <w:szCs w:val="22"/>
              </w:rPr>
              <w:t xml:space="preserve"> район»</w:t>
            </w:r>
            <w:r w:rsidR="00D56509">
              <w:rPr>
                <w:rStyle w:val="a3"/>
                <w:rFonts w:ascii="Book Antiqua" w:hAnsi="Book Antiqua"/>
                <w:bCs/>
                <w:sz w:val="22"/>
                <w:szCs w:val="22"/>
              </w:rPr>
              <w:t xml:space="preserve"> на 2020 -2022 годы</w:t>
            </w:r>
          </w:p>
        </w:tc>
      </w:tr>
      <w:tr w:rsidR="00AA2A46" w:rsidRPr="008A7FFE" w:rsidTr="00693484">
        <w:tc>
          <w:tcPr>
            <w:tcW w:w="9924" w:type="dxa"/>
            <w:gridSpan w:val="6"/>
          </w:tcPr>
          <w:p w:rsidR="00AA2A46" w:rsidRPr="008A7FFE" w:rsidRDefault="00AA2A46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2"/>
                <w:szCs w:val="22"/>
              </w:rPr>
            </w:pPr>
            <w:r w:rsidRPr="008A7FFE">
              <w:rPr>
                <w:rStyle w:val="a3"/>
                <w:rFonts w:ascii="Book Antiqua" w:hAnsi="Book Antiqua"/>
                <w:bCs/>
                <w:sz w:val="22"/>
                <w:szCs w:val="22"/>
              </w:rPr>
              <w:t>Наименование подпрограммы муниципальной программы</w:t>
            </w:r>
          </w:p>
        </w:tc>
      </w:tr>
      <w:tr w:rsidR="00F7352D" w:rsidRPr="00C21801" w:rsidTr="00693484">
        <w:tc>
          <w:tcPr>
            <w:tcW w:w="1103" w:type="dxa"/>
          </w:tcPr>
          <w:p w:rsidR="00F7352D" w:rsidRPr="00C21801" w:rsidRDefault="00F7352D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1.1.</w:t>
            </w:r>
          </w:p>
        </w:tc>
        <w:tc>
          <w:tcPr>
            <w:tcW w:w="3009" w:type="dxa"/>
          </w:tcPr>
          <w:p w:rsidR="00F7352D" w:rsidRPr="00C21801" w:rsidRDefault="00F7352D" w:rsidP="00693484">
            <w:pPr>
              <w:jc w:val="both"/>
              <w:rPr>
                <w:rFonts w:ascii="Book Antiqua" w:hAnsi="Book Antiqua"/>
                <w:b/>
                <w:sz w:val="20"/>
              </w:rPr>
            </w:pPr>
            <w:r w:rsidRPr="00C21801">
              <w:rPr>
                <w:rFonts w:ascii="Book Antiqua" w:hAnsi="Book Antiqua"/>
                <w:b/>
                <w:sz w:val="20"/>
              </w:rPr>
              <w:t>Основное мероприятие «Улучшение условий ведения предпринимательской деятельности»</w:t>
            </w:r>
          </w:p>
          <w:p w:rsidR="00F7352D" w:rsidRPr="00C21801" w:rsidRDefault="00F7352D" w:rsidP="00693484">
            <w:pPr>
              <w:jc w:val="both"/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843" w:type="dxa"/>
          </w:tcPr>
          <w:p w:rsidR="00F7352D" w:rsidRPr="00C21801" w:rsidRDefault="00F7352D" w:rsidP="00693484">
            <w:pPr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Управление экономического развития и торговли</w:t>
            </w:r>
          </w:p>
        </w:tc>
        <w:tc>
          <w:tcPr>
            <w:tcW w:w="1275" w:type="dxa"/>
          </w:tcPr>
          <w:p w:rsidR="00F7352D" w:rsidRPr="00C21801" w:rsidRDefault="00F7352D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112</w:t>
            </w:r>
          </w:p>
        </w:tc>
        <w:tc>
          <w:tcPr>
            <w:tcW w:w="1276" w:type="dxa"/>
          </w:tcPr>
          <w:p w:rsidR="00F7352D" w:rsidRPr="00C21801" w:rsidRDefault="00D10DF8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122</w:t>
            </w:r>
          </w:p>
        </w:tc>
        <w:tc>
          <w:tcPr>
            <w:tcW w:w="1418" w:type="dxa"/>
          </w:tcPr>
          <w:p w:rsidR="00F7352D" w:rsidRPr="00C21801" w:rsidRDefault="00D10DF8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Style w:val="a3"/>
                <w:rFonts w:ascii="Book Antiqua" w:hAnsi="Book Antiqua"/>
                <w:b w:val="0"/>
                <w:bCs/>
                <w:sz w:val="20"/>
              </w:rPr>
              <w:t>108</w:t>
            </w:r>
          </w:p>
        </w:tc>
      </w:tr>
      <w:tr w:rsidR="00F7352D" w:rsidRPr="00C21801" w:rsidTr="00693484">
        <w:tc>
          <w:tcPr>
            <w:tcW w:w="1103" w:type="dxa"/>
          </w:tcPr>
          <w:p w:rsidR="00F7352D" w:rsidRPr="00C21801" w:rsidRDefault="00F7352D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Style w:val="a3"/>
                <w:rFonts w:ascii="Book Antiqua" w:hAnsi="Book Antiqua"/>
                <w:bCs/>
                <w:sz w:val="20"/>
              </w:rPr>
              <w:t>1.1.1.</w:t>
            </w:r>
          </w:p>
        </w:tc>
        <w:tc>
          <w:tcPr>
            <w:tcW w:w="3009" w:type="dxa"/>
          </w:tcPr>
          <w:p w:rsidR="00F7352D" w:rsidRPr="00C21801" w:rsidRDefault="00F7352D" w:rsidP="00F7352D">
            <w:pPr>
              <w:rPr>
                <w:rFonts w:ascii="Book Antiqua" w:hAnsi="Book Antiqua"/>
                <w:b/>
                <w:sz w:val="20"/>
              </w:rPr>
            </w:pPr>
            <w:r w:rsidRPr="00C21801">
              <w:rPr>
                <w:rFonts w:ascii="Book Antiqua" w:hAnsi="Book Antiqua"/>
                <w:b/>
                <w:sz w:val="20"/>
              </w:rPr>
              <w:t xml:space="preserve">Мероприятие </w:t>
            </w:r>
          </w:p>
          <w:p w:rsidR="00F7352D" w:rsidRPr="00C21801" w:rsidRDefault="00F7352D" w:rsidP="00F7352D">
            <w:pPr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 xml:space="preserve">Организация и проведение работы с </w:t>
            </w:r>
            <w:proofErr w:type="spellStart"/>
            <w:r w:rsidRPr="00C21801">
              <w:rPr>
                <w:rFonts w:ascii="Book Antiqua" w:hAnsi="Book Antiqua"/>
                <w:sz w:val="20"/>
              </w:rPr>
              <w:t>самозанятыми</w:t>
            </w:r>
            <w:proofErr w:type="spellEnd"/>
            <w:r w:rsidRPr="00C21801">
              <w:rPr>
                <w:rFonts w:ascii="Book Antiqua" w:hAnsi="Book Antiqua"/>
                <w:sz w:val="20"/>
              </w:rPr>
              <w:t xml:space="preserve"> на территории муниципального образования «</w:t>
            </w:r>
            <w:proofErr w:type="spellStart"/>
            <w:r w:rsidRPr="00C21801">
              <w:rPr>
                <w:rFonts w:ascii="Book Antiqua" w:hAnsi="Book Antiqua"/>
                <w:sz w:val="20"/>
              </w:rPr>
              <w:t>Теучежский</w:t>
            </w:r>
            <w:proofErr w:type="spellEnd"/>
            <w:r w:rsidRPr="00C21801">
              <w:rPr>
                <w:rFonts w:ascii="Book Antiqua" w:hAnsi="Book Antiqua"/>
                <w:sz w:val="20"/>
              </w:rPr>
              <w:t xml:space="preserve"> район»</w:t>
            </w:r>
          </w:p>
        </w:tc>
        <w:tc>
          <w:tcPr>
            <w:tcW w:w="1843" w:type="dxa"/>
          </w:tcPr>
          <w:p w:rsidR="00F7352D" w:rsidRPr="00C21801" w:rsidRDefault="00F7352D" w:rsidP="00693484">
            <w:pPr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Управление экономического развития и торговли</w:t>
            </w:r>
          </w:p>
        </w:tc>
        <w:tc>
          <w:tcPr>
            <w:tcW w:w="1275" w:type="dxa"/>
          </w:tcPr>
          <w:p w:rsidR="00F7352D" w:rsidRPr="00C21801" w:rsidRDefault="00F7352D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112</w:t>
            </w:r>
          </w:p>
        </w:tc>
        <w:tc>
          <w:tcPr>
            <w:tcW w:w="1276" w:type="dxa"/>
          </w:tcPr>
          <w:p w:rsidR="00F7352D" w:rsidRPr="00C21801" w:rsidRDefault="00D10DF8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122</w:t>
            </w:r>
          </w:p>
        </w:tc>
        <w:tc>
          <w:tcPr>
            <w:tcW w:w="1418" w:type="dxa"/>
          </w:tcPr>
          <w:p w:rsidR="00F7352D" w:rsidRPr="00C21801" w:rsidRDefault="00D10DF8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Style w:val="a3"/>
                <w:rFonts w:ascii="Book Antiqua" w:hAnsi="Book Antiqua"/>
                <w:b w:val="0"/>
                <w:bCs/>
                <w:sz w:val="20"/>
              </w:rPr>
              <w:t>108</w:t>
            </w:r>
          </w:p>
        </w:tc>
      </w:tr>
      <w:tr w:rsidR="00F7352D" w:rsidRPr="00C21801" w:rsidTr="00693484">
        <w:tc>
          <w:tcPr>
            <w:tcW w:w="1103" w:type="dxa"/>
          </w:tcPr>
          <w:p w:rsidR="00F7352D" w:rsidRPr="00C21801" w:rsidRDefault="00F7352D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Style w:val="a3"/>
                <w:rFonts w:ascii="Book Antiqua" w:hAnsi="Book Antiqua"/>
                <w:bCs/>
                <w:sz w:val="20"/>
              </w:rPr>
              <w:t>1.1.1.1.</w:t>
            </w:r>
          </w:p>
        </w:tc>
        <w:tc>
          <w:tcPr>
            <w:tcW w:w="3009" w:type="dxa"/>
          </w:tcPr>
          <w:p w:rsidR="00F7352D" w:rsidRPr="00C21801" w:rsidRDefault="00F7352D" w:rsidP="00693484">
            <w:pPr>
              <w:jc w:val="both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i/>
                <w:sz w:val="20"/>
              </w:rPr>
              <w:t>Контрольное событие:</w:t>
            </w:r>
            <w:r w:rsidRPr="00C21801">
              <w:rPr>
                <w:rFonts w:ascii="Book Antiqua" w:hAnsi="Book Antiqua"/>
                <w:sz w:val="20"/>
              </w:rPr>
              <w:t xml:space="preserve"> </w:t>
            </w:r>
          </w:p>
          <w:p w:rsidR="00F7352D" w:rsidRPr="00C21801" w:rsidRDefault="00F7352D" w:rsidP="00693484">
            <w:pPr>
              <w:jc w:val="both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 xml:space="preserve">Количество </w:t>
            </w:r>
            <w:proofErr w:type="spellStart"/>
            <w:r w:rsidRPr="00C21801">
              <w:rPr>
                <w:rFonts w:ascii="Book Antiqua" w:hAnsi="Book Antiqua"/>
                <w:sz w:val="20"/>
              </w:rPr>
              <w:t>самозанятых</w:t>
            </w:r>
            <w:proofErr w:type="spellEnd"/>
            <w:r w:rsidRPr="00C21801">
              <w:rPr>
                <w:rFonts w:ascii="Book Antiqua" w:hAnsi="Book Antiqua"/>
                <w:sz w:val="20"/>
              </w:rPr>
              <w:t xml:space="preserve"> граждан, получивших информацию о центре «Мой бизнес» для консультационных и образовательных мер поддержки, чел.</w:t>
            </w:r>
          </w:p>
        </w:tc>
        <w:tc>
          <w:tcPr>
            <w:tcW w:w="1843" w:type="dxa"/>
          </w:tcPr>
          <w:p w:rsidR="00F7352D" w:rsidRPr="00C21801" w:rsidRDefault="00F7352D" w:rsidP="00693484">
            <w:pPr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Управление экономического развития и торговли</w:t>
            </w:r>
          </w:p>
        </w:tc>
        <w:tc>
          <w:tcPr>
            <w:tcW w:w="1275" w:type="dxa"/>
          </w:tcPr>
          <w:p w:rsidR="00F7352D" w:rsidRPr="00C21801" w:rsidRDefault="00F7352D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112</w:t>
            </w:r>
          </w:p>
        </w:tc>
        <w:tc>
          <w:tcPr>
            <w:tcW w:w="1276" w:type="dxa"/>
          </w:tcPr>
          <w:p w:rsidR="00F7352D" w:rsidRPr="00C21801" w:rsidRDefault="00D10DF8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122</w:t>
            </w:r>
          </w:p>
        </w:tc>
        <w:tc>
          <w:tcPr>
            <w:tcW w:w="1418" w:type="dxa"/>
          </w:tcPr>
          <w:p w:rsidR="00F7352D" w:rsidRPr="00C21801" w:rsidRDefault="00D10DF8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Style w:val="a3"/>
                <w:rFonts w:ascii="Book Antiqua" w:hAnsi="Book Antiqua"/>
                <w:b w:val="0"/>
                <w:bCs/>
                <w:sz w:val="20"/>
              </w:rPr>
              <w:t>108</w:t>
            </w:r>
          </w:p>
        </w:tc>
      </w:tr>
      <w:tr w:rsidR="00EC0CA4" w:rsidRPr="00C21801" w:rsidTr="00693484">
        <w:tc>
          <w:tcPr>
            <w:tcW w:w="1103" w:type="dxa"/>
          </w:tcPr>
          <w:p w:rsidR="00EC0CA4" w:rsidRPr="00C21801" w:rsidRDefault="00EC0CA4" w:rsidP="00693484">
            <w:pPr>
              <w:jc w:val="center"/>
              <w:rPr>
                <w:rStyle w:val="a3"/>
                <w:rFonts w:ascii="Book Antiqua" w:hAnsi="Book Antiqua"/>
                <w:bCs/>
                <w:sz w:val="20"/>
              </w:rPr>
            </w:pPr>
            <w:r>
              <w:rPr>
                <w:rStyle w:val="a3"/>
                <w:rFonts w:ascii="Book Antiqua" w:hAnsi="Book Antiqua"/>
                <w:bCs/>
                <w:sz w:val="20"/>
              </w:rPr>
              <w:t>1.1.1.2</w:t>
            </w:r>
          </w:p>
        </w:tc>
        <w:tc>
          <w:tcPr>
            <w:tcW w:w="3009" w:type="dxa"/>
          </w:tcPr>
          <w:p w:rsidR="00EC0CA4" w:rsidRPr="00C21801" w:rsidRDefault="00EC0CA4" w:rsidP="00693484">
            <w:pPr>
              <w:jc w:val="both"/>
              <w:rPr>
                <w:rFonts w:ascii="Book Antiqua" w:hAnsi="Book Antiqua"/>
                <w:i/>
                <w:sz w:val="20"/>
              </w:rPr>
            </w:pPr>
            <w:r>
              <w:rPr>
                <w:rFonts w:ascii="Book Antiqua" w:hAnsi="Book Antiqua"/>
                <w:i/>
                <w:sz w:val="20"/>
              </w:rPr>
              <w:t>Контрольное событие</w:t>
            </w:r>
          </w:p>
        </w:tc>
        <w:tc>
          <w:tcPr>
            <w:tcW w:w="1843" w:type="dxa"/>
          </w:tcPr>
          <w:p w:rsidR="00EC0CA4" w:rsidRPr="00C21801" w:rsidRDefault="00EC0CA4" w:rsidP="00693484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75" w:type="dxa"/>
          </w:tcPr>
          <w:p w:rsidR="00EC0CA4" w:rsidRPr="00C21801" w:rsidRDefault="00EC0CA4" w:rsidP="00693484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276" w:type="dxa"/>
          </w:tcPr>
          <w:p w:rsidR="00EC0CA4" w:rsidRPr="00C21801" w:rsidRDefault="00EC0CA4" w:rsidP="00693484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EC0CA4" w:rsidRPr="00C21801" w:rsidRDefault="00EC0CA4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</w:p>
        </w:tc>
      </w:tr>
      <w:tr w:rsidR="00F7352D" w:rsidRPr="00C21801" w:rsidTr="00693484">
        <w:tc>
          <w:tcPr>
            <w:tcW w:w="1103" w:type="dxa"/>
          </w:tcPr>
          <w:p w:rsidR="00F7352D" w:rsidRPr="00C21801" w:rsidRDefault="00F7352D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</w:p>
        </w:tc>
        <w:tc>
          <w:tcPr>
            <w:tcW w:w="3009" w:type="dxa"/>
          </w:tcPr>
          <w:p w:rsidR="00F7352D" w:rsidRPr="00C21801" w:rsidRDefault="00F7352D" w:rsidP="00693484">
            <w:pPr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Style w:val="a3"/>
                <w:rFonts w:ascii="Book Antiqua" w:hAnsi="Book Antiqua"/>
                <w:bCs/>
                <w:sz w:val="20"/>
              </w:rPr>
              <w:t>Причины невыполнения контрольных событий и сроков выполнения**</w:t>
            </w:r>
          </w:p>
        </w:tc>
        <w:tc>
          <w:tcPr>
            <w:tcW w:w="5812" w:type="dxa"/>
            <w:gridSpan w:val="4"/>
          </w:tcPr>
          <w:p w:rsidR="00F7352D" w:rsidRPr="00C21801" w:rsidRDefault="00EC0CA4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>
              <w:rPr>
                <w:rStyle w:val="a3"/>
                <w:rFonts w:ascii="Book Antiqua" w:hAnsi="Book Antiqua"/>
                <w:b w:val="0"/>
                <w:bCs/>
                <w:sz w:val="20"/>
              </w:rPr>
              <w:t>нет</w:t>
            </w:r>
          </w:p>
        </w:tc>
      </w:tr>
      <w:tr w:rsidR="00F7352D" w:rsidRPr="00C21801" w:rsidTr="00693484">
        <w:tc>
          <w:tcPr>
            <w:tcW w:w="1103" w:type="dxa"/>
          </w:tcPr>
          <w:p w:rsidR="00F7352D" w:rsidRPr="00C21801" w:rsidRDefault="00F7352D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</w:p>
        </w:tc>
        <w:tc>
          <w:tcPr>
            <w:tcW w:w="3009" w:type="dxa"/>
          </w:tcPr>
          <w:p w:rsidR="00F7352D" w:rsidRPr="00C21801" w:rsidRDefault="00F7352D" w:rsidP="00693484">
            <w:pPr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Style w:val="a3"/>
                <w:rFonts w:ascii="Book Antiqua" w:hAnsi="Book Antiqua"/>
                <w:bCs/>
                <w:sz w:val="20"/>
              </w:rPr>
              <w:t xml:space="preserve">Меры нейтрализации /минимизации отклонения по контрольному событию, оказывающему существенное воздействие на реализацию программы*** </w:t>
            </w:r>
          </w:p>
        </w:tc>
        <w:tc>
          <w:tcPr>
            <w:tcW w:w="5812" w:type="dxa"/>
            <w:gridSpan w:val="4"/>
          </w:tcPr>
          <w:p w:rsidR="00F7352D" w:rsidRPr="00C21801" w:rsidRDefault="00F7352D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</w:p>
        </w:tc>
      </w:tr>
      <w:tr w:rsidR="00D56509" w:rsidRPr="00C21801" w:rsidTr="00693484">
        <w:tc>
          <w:tcPr>
            <w:tcW w:w="1103" w:type="dxa"/>
          </w:tcPr>
          <w:p w:rsidR="00D56509" w:rsidRPr="00C21801" w:rsidRDefault="00D56509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3009" w:type="dxa"/>
          </w:tcPr>
          <w:p w:rsidR="00D56509" w:rsidRPr="00C21801" w:rsidRDefault="00D56509" w:rsidP="00693484">
            <w:pPr>
              <w:jc w:val="both"/>
              <w:rPr>
                <w:rFonts w:ascii="Book Antiqua" w:hAnsi="Book Antiqua"/>
                <w:b/>
                <w:sz w:val="20"/>
              </w:rPr>
            </w:pPr>
            <w:r w:rsidRPr="00C21801">
              <w:rPr>
                <w:rFonts w:ascii="Book Antiqua" w:hAnsi="Book Antiqua"/>
                <w:b/>
                <w:sz w:val="20"/>
              </w:rPr>
              <w:t>Основное мероприятие «Популяризация предпринимательства»</w:t>
            </w:r>
          </w:p>
          <w:p w:rsidR="00D56509" w:rsidRPr="00C21801" w:rsidRDefault="00D56509" w:rsidP="00693484">
            <w:pPr>
              <w:jc w:val="both"/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843" w:type="dxa"/>
          </w:tcPr>
          <w:p w:rsidR="00D56509" w:rsidRPr="00C21801" w:rsidRDefault="00D56509" w:rsidP="00693484">
            <w:pPr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Управление экономического развития и торговли</w:t>
            </w:r>
          </w:p>
        </w:tc>
        <w:tc>
          <w:tcPr>
            <w:tcW w:w="1275" w:type="dxa"/>
          </w:tcPr>
          <w:p w:rsidR="00D56509" w:rsidRPr="00C21801" w:rsidRDefault="00D56509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100</w:t>
            </w:r>
          </w:p>
        </w:tc>
        <w:tc>
          <w:tcPr>
            <w:tcW w:w="1276" w:type="dxa"/>
          </w:tcPr>
          <w:p w:rsidR="00D56509" w:rsidRPr="00C21801" w:rsidRDefault="00D10DF8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107</w:t>
            </w:r>
          </w:p>
        </w:tc>
        <w:tc>
          <w:tcPr>
            <w:tcW w:w="1418" w:type="dxa"/>
          </w:tcPr>
          <w:p w:rsidR="00D56509" w:rsidRPr="00C21801" w:rsidRDefault="00D10DF8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color w:val="auto"/>
                <w:sz w:val="20"/>
              </w:rPr>
            </w:pPr>
            <w:r w:rsidRPr="00C21801">
              <w:rPr>
                <w:rStyle w:val="a3"/>
                <w:rFonts w:ascii="Book Antiqua" w:hAnsi="Book Antiqua"/>
                <w:bCs/>
                <w:color w:val="auto"/>
                <w:sz w:val="20"/>
              </w:rPr>
              <w:t>107</w:t>
            </w:r>
          </w:p>
        </w:tc>
      </w:tr>
      <w:tr w:rsidR="00D56509" w:rsidRPr="00C21801" w:rsidTr="00693484">
        <w:tc>
          <w:tcPr>
            <w:tcW w:w="1103" w:type="dxa"/>
          </w:tcPr>
          <w:p w:rsidR="00D56509" w:rsidRPr="00C21801" w:rsidRDefault="00D56509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Style w:val="a3"/>
                <w:rFonts w:ascii="Book Antiqua" w:hAnsi="Book Antiqua"/>
                <w:bCs/>
                <w:sz w:val="20"/>
              </w:rPr>
              <w:t>2.1.1.</w:t>
            </w:r>
          </w:p>
        </w:tc>
        <w:tc>
          <w:tcPr>
            <w:tcW w:w="3009" w:type="dxa"/>
          </w:tcPr>
          <w:p w:rsidR="00D56509" w:rsidRPr="00C21801" w:rsidRDefault="00D56509" w:rsidP="00693484">
            <w:pPr>
              <w:jc w:val="both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b/>
                <w:sz w:val="20"/>
              </w:rPr>
              <w:t xml:space="preserve">Мероприятие </w:t>
            </w:r>
          </w:p>
          <w:p w:rsidR="00D56509" w:rsidRPr="00C21801" w:rsidRDefault="00D56509" w:rsidP="00693484">
            <w:pPr>
              <w:jc w:val="both"/>
              <w:rPr>
                <w:rFonts w:ascii="Book Antiqua" w:hAnsi="Book Antiqua"/>
                <w:i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 xml:space="preserve">Организация и проведение мероприятий, связанных с реализацией мер, </w:t>
            </w:r>
            <w:r w:rsidRPr="00C21801">
              <w:rPr>
                <w:rFonts w:ascii="Book Antiqua" w:hAnsi="Book Antiqua"/>
                <w:sz w:val="20"/>
              </w:rPr>
              <w:lastRenderedPageBreak/>
              <w:t>направленных на формирование положительного образа предпринимателя, популяризацию роли предпринимательства</w:t>
            </w:r>
          </w:p>
        </w:tc>
        <w:tc>
          <w:tcPr>
            <w:tcW w:w="1843" w:type="dxa"/>
          </w:tcPr>
          <w:p w:rsidR="00D56509" w:rsidRPr="00C21801" w:rsidRDefault="00D56509" w:rsidP="00693484">
            <w:pPr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lastRenderedPageBreak/>
              <w:t>Управление экономического развития и торговли</w:t>
            </w:r>
          </w:p>
        </w:tc>
        <w:tc>
          <w:tcPr>
            <w:tcW w:w="1275" w:type="dxa"/>
          </w:tcPr>
          <w:p w:rsidR="00D56509" w:rsidRPr="00C21801" w:rsidRDefault="00D56509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100</w:t>
            </w:r>
          </w:p>
        </w:tc>
        <w:tc>
          <w:tcPr>
            <w:tcW w:w="1276" w:type="dxa"/>
          </w:tcPr>
          <w:p w:rsidR="00D56509" w:rsidRPr="00C21801" w:rsidRDefault="00D10DF8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107</w:t>
            </w:r>
          </w:p>
        </w:tc>
        <w:tc>
          <w:tcPr>
            <w:tcW w:w="1418" w:type="dxa"/>
          </w:tcPr>
          <w:p w:rsidR="00D56509" w:rsidRPr="00C21801" w:rsidRDefault="00D10DF8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Style w:val="a3"/>
                <w:rFonts w:ascii="Book Antiqua" w:hAnsi="Book Antiqua"/>
                <w:bCs/>
                <w:sz w:val="20"/>
              </w:rPr>
              <w:t>107</w:t>
            </w:r>
          </w:p>
        </w:tc>
      </w:tr>
      <w:tr w:rsidR="00D56509" w:rsidRPr="00C21801" w:rsidTr="00693484">
        <w:tc>
          <w:tcPr>
            <w:tcW w:w="1103" w:type="dxa"/>
          </w:tcPr>
          <w:p w:rsidR="00D56509" w:rsidRPr="00C21801" w:rsidRDefault="00D56509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Style w:val="a3"/>
                <w:rFonts w:ascii="Book Antiqua" w:hAnsi="Book Antiqua"/>
                <w:bCs/>
                <w:sz w:val="20"/>
              </w:rPr>
              <w:lastRenderedPageBreak/>
              <w:t>2.1.1.1.</w:t>
            </w:r>
          </w:p>
        </w:tc>
        <w:tc>
          <w:tcPr>
            <w:tcW w:w="3009" w:type="dxa"/>
          </w:tcPr>
          <w:p w:rsidR="00D56509" w:rsidRPr="00C21801" w:rsidRDefault="00D56509" w:rsidP="00693484">
            <w:pPr>
              <w:jc w:val="both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i/>
                <w:sz w:val="20"/>
              </w:rPr>
              <w:t>Контрольное событие:</w:t>
            </w:r>
            <w:r w:rsidRPr="00C21801">
              <w:rPr>
                <w:rFonts w:ascii="Book Antiqua" w:hAnsi="Book Antiqua"/>
                <w:sz w:val="20"/>
              </w:rPr>
              <w:t xml:space="preserve"> </w:t>
            </w:r>
          </w:p>
          <w:p w:rsidR="00D56509" w:rsidRPr="00C21801" w:rsidRDefault="00D56509" w:rsidP="00693484">
            <w:pPr>
              <w:jc w:val="both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 xml:space="preserve">Количество проведенных мероприятий (рабочих встреч, совещаний, круглых столов) направленных на формирование положительного образа предпринимательства и проведение </w:t>
            </w:r>
            <w:proofErr w:type="gramStart"/>
            <w:r w:rsidRPr="00C21801">
              <w:rPr>
                <w:rFonts w:ascii="Book Antiqua" w:hAnsi="Book Antiqua"/>
                <w:sz w:val="20"/>
              </w:rPr>
              <w:t>обучения по</w:t>
            </w:r>
            <w:proofErr w:type="gramEnd"/>
            <w:r w:rsidRPr="00C21801">
              <w:rPr>
                <w:rFonts w:ascii="Book Antiqua" w:hAnsi="Book Antiqua"/>
                <w:sz w:val="20"/>
              </w:rPr>
              <w:t xml:space="preserve"> основным вопросам предпринимательства, шт.</w:t>
            </w:r>
          </w:p>
        </w:tc>
        <w:tc>
          <w:tcPr>
            <w:tcW w:w="1843" w:type="dxa"/>
          </w:tcPr>
          <w:p w:rsidR="00D56509" w:rsidRPr="00C21801" w:rsidRDefault="00D56509" w:rsidP="00693484">
            <w:pPr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Управление экономического развития и торговли</w:t>
            </w:r>
          </w:p>
        </w:tc>
        <w:tc>
          <w:tcPr>
            <w:tcW w:w="1275" w:type="dxa"/>
          </w:tcPr>
          <w:p w:rsidR="00D56509" w:rsidRPr="00C21801" w:rsidRDefault="00D56509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276" w:type="dxa"/>
          </w:tcPr>
          <w:p w:rsidR="00D56509" w:rsidRPr="00C21801" w:rsidRDefault="00D10DF8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418" w:type="dxa"/>
          </w:tcPr>
          <w:p w:rsidR="00D56509" w:rsidRPr="00C21801" w:rsidRDefault="00D10DF8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Style w:val="a3"/>
                <w:rFonts w:ascii="Book Antiqua" w:hAnsi="Book Antiqua"/>
                <w:b w:val="0"/>
                <w:bCs/>
                <w:sz w:val="20"/>
              </w:rPr>
              <w:t>100</w:t>
            </w:r>
          </w:p>
        </w:tc>
      </w:tr>
      <w:tr w:rsidR="00D56509" w:rsidRPr="00C21801" w:rsidTr="00693484">
        <w:tc>
          <w:tcPr>
            <w:tcW w:w="1103" w:type="dxa"/>
          </w:tcPr>
          <w:p w:rsidR="00D56509" w:rsidRPr="00C21801" w:rsidRDefault="00D56509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Style w:val="a3"/>
                <w:rFonts w:ascii="Book Antiqua" w:hAnsi="Book Antiqua"/>
                <w:bCs/>
                <w:sz w:val="20"/>
              </w:rPr>
              <w:t>2.1.1.2.</w:t>
            </w:r>
          </w:p>
        </w:tc>
        <w:tc>
          <w:tcPr>
            <w:tcW w:w="3009" w:type="dxa"/>
          </w:tcPr>
          <w:p w:rsidR="00D56509" w:rsidRPr="00C21801" w:rsidRDefault="00D56509" w:rsidP="00693484">
            <w:pPr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Style w:val="a3"/>
                <w:rFonts w:ascii="Book Antiqua" w:hAnsi="Book Antiqua"/>
                <w:bCs/>
                <w:sz w:val="20"/>
              </w:rPr>
              <w:t>Контрольное событие</w:t>
            </w:r>
          </w:p>
        </w:tc>
        <w:tc>
          <w:tcPr>
            <w:tcW w:w="1843" w:type="dxa"/>
          </w:tcPr>
          <w:p w:rsidR="00D56509" w:rsidRPr="00C21801" w:rsidRDefault="00D56509" w:rsidP="00693484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75" w:type="dxa"/>
          </w:tcPr>
          <w:p w:rsidR="00D56509" w:rsidRPr="00C21801" w:rsidRDefault="00D56509" w:rsidP="00693484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276" w:type="dxa"/>
          </w:tcPr>
          <w:p w:rsidR="00D56509" w:rsidRPr="00C21801" w:rsidRDefault="00D56509" w:rsidP="00693484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D56509" w:rsidRPr="00C21801" w:rsidRDefault="00D56509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</w:p>
        </w:tc>
      </w:tr>
      <w:tr w:rsidR="00D56509" w:rsidRPr="00C21801" w:rsidTr="00693484">
        <w:tc>
          <w:tcPr>
            <w:tcW w:w="1103" w:type="dxa"/>
          </w:tcPr>
          <w:p w:rsidR="00D56509" w:rsidRPr="00C21801" w:rsidRDefault="00D56509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</w:p>
        </w:tc>
        <w:tc>
          <w:tcPr>
            <w:tcW w:w="3009" w:type="dxa"/>
          </w:tcPr>
          <w:p w:rsidR="00D56509" w:rsidRPr="00C21801" w:rsidRDefault="00D56509" w:rsidP="00693484">
            <w:pPr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Style w:val="a3"/>
                <w:rFonts w:ascii="Book Antiqua" w:hAnsi="Book Antiqua"/>
                <w:bCs/>
                <w:sz w:val="20"/>
              </w:rPr>
              <w:t>Причины невыполнения контрольных событий и сроков выполнения**</w:t>
            </w:r>
          </w:p>
        </w:tc>
        <w:tc>
          <w:tcPr>
            <w:tcW w:w="5812" w:type="dxa"/>
            <w:gridSpan w:val="4"/>
          </w:tcPr>
          <w:p w:rsidR="00D56509" w:rsidRPr="00C21801" w:rsidRDefault="00EC0CA4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>
              <w:rPr>
                <w:rStyle w:val="a3"/>
                <w:rFonts w:ascii="Book Antiqua" w:hAnsi="Book Antiqua"/>
                <w:b w:val="0"/>
                <w:bCs/>
                <w:sz w:val="20"/>
              </w:rPr>
              <w:t>нет</w:t>
            </w:r>
          </w:p>
        </w:tc>
      </w:tr>
      <w:tr w:rsidR="00D56509" w:rsidRPr="00C21801" w:rsidTr="00693484">
        <w:tc>
          <w:tcPr>
            <w:tcW w:w="1103" w:type="dxa"/>
          </w:tcPr>
          <w:p w:rsidR="00D56509" w:rsidRPr="00C21801" w:rsidRDefault="00D56509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</w:p>
        </w:tc>
        <w:tc>
          <w:tcPr>
            <w:tcW w:w="3009" w:type="dxa"/>
          </w:tcPr>
          <w:p w:rsidR="00D56509" w:rsidRPr="00C21801" w:rsidRDefault="00D56509" w:rsidP="00693484">
            <w:pPr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Style w:val="a3"/>
                <w:rFonts w:ascii="Book Antiqua" w:hAnsi="Book Antiqua"/>
                <w:bCs/>
                <w:sz w:val="20"/>
              </w:rPr>
              <w:t xml:space="preserve">Меры нейтрализации /минимизации отклонения по контрольному событию, оказывающему существенное воздействие на реализацию программы*** </w:t>
            </w:r>
          </w:p>
        </w:tc>
        <w:tc>
          <w:tcPr>
            <w:tcW w:w="5812" w:type="dxa"/>
            <w:gridSpan w:val="4"/>
          </w:tcPr>
          <w:p w:rsidR="00D56509" w:rsidRPr="00C21801" w:rsidRDefault="00D56509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</w:p>
        </w:tc>
      </w:tr>
      <w:tr w:rsidR="00D56509" w:rsidRPr="00C21801" w:rsidTr="00693484">
        <w:tc>
          <w:tcPr>
            <w:tcW w:w="1103" w:type="dxa"/>
          </w:tcPr>
          <w:p w:rsidR="00D56509" w:rsidRPr="00C21801" w:rsidRDefault="0092267E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color w:val="auto"/>
                <w:sz w:val="20"/>
              </w:rPr>
            </w:pPr>
            <w:r w:rsidRPr="00C21801">
              <w:rPr>
                <w:rStyle w:val="a3"/>
                <w:rFonts w:ascii="Book Antiqua" w:hAnsi="Book Antiqua"/>
                <w:b w:val="0"/>
                <w:bCs/>
                <w:color w:val="auto"/>
                <w:sz w:val="20"/>
              </w:rPr>
              <w:t>3.</w:t>
            </w:r>
          </w:p>
        </w:tc>
        <w:tc>
          <w:tcPr>
            <w:tcW w:w="3009" w:type="dxa"/>
          </w:tcPr>
          <w:p w:rsidR="00D56509" w:rsidRPr="00C21801" w:rsidRDefault="0092267E" w:rsidP="00693484">
            <w:pPr>
              <w:jc w:val="both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b/>
                <w:sz w:val="20"/>
              </w:rPr>
              <w:t>Основное мероприятие «Акселерация субъектов малого и среднего предпринимательства»</w:t>
            </w:r>
          </w:p>
        </w:tc>
        <w:tc>
          <w:tcPr>
            <w:tcW w:w="1843" w:type="dxa"/>
          </w:tcPr>
          <w:p w:rsidR="00D56509" w:rsidRPr="00C21801" w:rsidRDefault="00D10DF8" w:rsidP="00693484">
            <w:pPr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Управление экономического развития и торговли</w:t>
            </w:r>
          </w:p>
        </w:tc>
        <w:tc>
          <w:tcPr>
            <w:tcW w:w="1275" w:type="dxa"/>
          </w:tcPr>
          <w:p w:rsidR="00D56509" w:rsidRPr="00C21801" w:rsidRDefault="00D10DF8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17</w:t>
            </w:r>
          </w:p>
        </w:tc>
        <w:tc>
          <w:tcPr>
            <w:tcW w:w="1276" w:type="dxa"/>
          </w:tcPr>
          <w:p w:rsidR="00D56509" w:rsidRPr="00C21801" w:rsidRDefault="00487D3E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50</w:t>
            </w:r>
          </w:p>
        </w:tc>
        <w:tc>
          <w:tcPr>
            <w:tcW w:w="1418" w:type="dxa"/>
          </w:tcPr>
          <w:p w:rsidR="00D56509" w:rsidRPr="00C21801" w:rsidRDefault="00487D3E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color w:val="auto"/>
                <w:sz w:val="20"/>
              </w:rPr>
            </w:pPr>
            <w:r w:rsidRPr="00C21801">
              <w:rPr>
                <w:rStyle w:val="a3"/>
                <w:rFonts w:ascii="Book Antiqua" w:hAnsi="Book Antiqua"/>
                <w:b w:val="0"/>
                <w:bCs/>
                <w:color w:val="auto"/>
                <w:sz w:val="20"/>
              </w:rPr>
              <w:t>294</w:t>
            </w:r>
          </w:p>
        </w:tc>
      </w:tr>
      <w:tr w:rsidR="00D10DF8" w:rsidRPr="00C21801" w:rsidTr="00693484">
        <w:tc>
          <w:tcPr>
            <w:tcW w:w="1103" w:type="dxa"/>
          </w:tcPr>
          <w:p w:rsidR="00D10DF8" w:rsidRPr="00C21801" w:rsidRDefault="00D10DF8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Style w:val="a3"/>
                <w:rFonts w:ascii="Book Antiqua" w:hAnsi="Book Antiqua"/>
                <w:bCs/>
                <w:sz w:val="20"/>
              </w:rPr>
              <w:t>3.1.1.</w:t>
            </w:r>
          </w:p>
        </w:tc>
        <w:tc>
          <w:tcPr>
            <w:tcW w:w="3009" w:type="dxa"/>
          </w:tcPr>
          <w:p w:rsidR="00D10DF8" w:rsidRPr="00C21801" w:rsidRDefault="00D10DF8" w:rsidP="00693484">
            <w:pPr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b/>
                <w:sz w:val="20"/>
              </w:rPr>
              <w:t xml:space="preserve">Мероприятие </w:t>
            </w:r>
            <w:r w:rsidRPr="00C21801">
              <w:rPr>
                <w:rFonts w:ascii="Book Antiqua" w:hAnsi="Book Antiqua"/>
                <w:sz w:val="20"/>
              </w:rPr>
              <w:t>Повышение уровня информативности и доступности необходимого комплекса услуг, сервисов и мер поддержки для предпринимателей</w:t>
            </w:r>
          </w:p>
        </w:tc>
        <w:tc>
          <w:tcPr>
            <w:tcW w:w="1843" w:type="dxa"/>
          </w:tcPr>
          <w:p w:rsidR="00D10DF8" w:rsidRPr="00C21801" w:rsidRDefault="00D10DF8">
            <w:pPr>
              <w:rPr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Управление экономического развития и торговли</w:t>
            </w:r>
          </w:p>
        </w:tc>
        <w:tc>
          <w:tcPr>
            <w:tcW w:w="1275" w:type="dxa"/>
          </w:tcPr>
          <w:p w:rsidR="00D10DF8" w:rsidRPr="00C21801" w:rsidRDefault="00487D3E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17</w:t>
            </w:r>
          </w:p>
        </w:tc>
        <w:tc>
          <w:tcPr>
            <w:tcW w:w="1276" w:type="dxa"/>
          </w:tcPr>
          <w:p w:rsidR="00D10DF8" w:rsidRPr="00C21801" w:rsidRDefault="00487D3E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50</w:t>
            </w:r>
          </w:p>
        </w:tc>
        <w:tc>
          <w:tcPr>
            <w:tcW w:w="1418" w:type="dxa"/>
          </w:tcPr>
          <w:p w:rsidR="00D10DF8" w:rsidRPr="00C21801" w:rsidRDefault="00487D3E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Style w:val="a3"/>
                <w:rFonts w:ascii="Book Antiqua" w:hAnsi="Book Antiqua"/>
                <w:b w:val="0"/>
                <w:bCs/>
                <w:sz w:val="20"/>
              </w:rPr>
              <w:t>294</w:t>
            </w:r>
          </w:p>
        </w:tc>
      </w:tr>
      <w:tr w:rsidR="00487D3E" w:rsidRPr="00C21801" w:rsidTr="00693484">
        <w:tc>
          <w:tcPr>
            <w:tcW w:w="1103" w:type="dxa"/>
          </w:tcPr>
          <w:p w:rsidR="00487D3E" w:rsidRPr="00C21801" w:rsidRDefault="00487D3E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Style w:val="a3"/>
                <w:rFonts w:ascii="Book Antiqua" w:hAnsi="Book Antiqua"/>
                <w:bCs/>
                <w:sz w:val="20"/>
              </w:rPr>
              <w:t>3.1.1.1.</w:t>
            </w:r>
          </w:p>
        </w:tc>
        <w:tc>
          <w:tcPr>
            <w:tcW w:w="3009" w:type="dxa"/>
          </w:tcPr>
          <w:p w:rsidR="00487D3E" w:rsidRPr="00C21801" w:rsidRDefault="00487D3E" w:rsidP="00693484">
            <w:pPr>
              <w:jc w:val="both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i/>
                <w:sz w:val="20"/>
              </w:rPr>
              <w:t>Контрольное событие:</w:t>
            </w:r>
            <w:r w:rsidRPr="00C21801">
              <w:rPr>
                <w:rFonts w:ascii="Book Antiqua" w:hAnsi="Book Antiqua"/>
                <w:sz w:val="20"/>
              </w:rPr>
              <w:t xml:space="preserve"> </w:t>
            </w:r>
          </w:p>
          <w:p w:rsidR="00487D3E" w:rsidRPr="00C21801" w:rsidRDefault="00487D3E" w:rsidP="00693484">
            <w:pPr>
              <w:jc w:val="both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Количество предоставленной информационно – консультационной поддержки, ед.</w:t>
            </w:r>
          </w:p>
        </w:tc>
        <w:tc>
          <w:tcPr>
            <w:tcW w:w="1843" w:type="dxa"/>
          </w:tcPr>
          <w:p w:rsidR="00487D3E" w:rsidRPr="00C21801" w:rsidRDefault="00487D3E">
            <w:pPr>
              <w:rPr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Управление экономического развития и торговли</w:t>
            </w:r>
          </w:p>
        </w:tc>
        <w:tc>
          <w:tcPr>
            <w:tcW w:w="1275" w:type="dxa"/>
          </w:tcPr>
          <w:p w:rsidR="00487D3E" w:rsidRPr="00C21801" w:rsidRDefault="00487D3E" w:rsidP="00097ECF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17</w:t>
            </w:r>
          </w:p>
        </w:tc>
        <w:tc>
          <w:tcPr>
            <w:tcW w:w="1276" w:type="dxa"/>
          </w:tcPr>
          <w:p w:rsidR="00487D3E" w:rsidRPr="00C21801" w:rsidRDefault="00487D3E" w:rsidP="00097ECF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50</w:t>
            </w:r>
          </w:p>
        </w:tc>
        <w:tc>
          <w:tcPr>
            <w:tcW w:w="1418" w:type="dxa"/>
          </w:tcPr>
          <w:p w:rsidR="00487D3E" w:rsidRPr="00C21801" w:rsidRDefault="00487D3E" w:rsidP="00097ECF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Style w:val="a3"/>
                <w:rFonts w:ascii="Book Antiqua" w:hAnsi="Book Antiqua"/>
                <w:b w:val="0"/>
                <w:bCs/>
                <w:sz w:val="20"/>
              </w:rPr>
              <w:t>294</w:t>
            </w:r>
          </w:p>
        </w:tc>
      </w:tr>
      <w:tr w:rsidR="0092267E" w:rsidRPr="00C21801" w:rsidTr="00693484">
        <w:tc>
          <w:tcPr>
            <w:tcW w:w="1103" w:type="dxa"/>
          </w:tcPr>
          <w:p w:rsidR="0092267E" w:rsidRPr="00C21801" w:rsidRDefault="0092267E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Style w:val="a3"/>
                <w:rFonts w:ascii="Book Antiqua" w:hAnsi="Book Antiqua"/>
                <w:bCs/>
                <w:sz w:val="20"/>
              </w:rPr>
              <w:t>3.1.1.2.</w:t>
            </w:r>
          </w:p>
        </w:tc>
        <w:tc>
          <w:tcPr>
            <w:tcW w:w="3009" w:type="dxa"/>
          </w:tcPr>
          <w:p w:rsidR="0092267E" w:rsidRPr="00C21801" w:rsidRDefault="0092267E" w:rsidP="00693484">
            <w:pPr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Style w:val="a3"/>
                <w:rFonts w:ascii="Book Antiqua" w:hAnsi="Book Antiqua"/>
                <w:bCs/>
                <w:sz w:val="20"/>
              </w:rPr>
              <w:t>Контрольное событие</w:t>
            </w:r>
          </w:p>
        </w:tc>
        <w:tc>
          <w:tcPr>
            <w:tcW w:w="1843" w:type="dxa"/>
          </w:tcPr>
          <w:p w:rsidR="0092267E" w:rsidRPr="00C21801" w:rsidRDefault="0092267E" w:rsidP="00693484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75" w:type="dxa"/>
          </w:tcPr>
          <w:p w:rsidR="0092267E" w:rsidRPr="00C21801" w:rsidRDefault="0092267E" w:rsidP="00693484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276" w:type="dxa"/>
          </w:tcPr>
          <w:p w:rsidR="0092267E" w:rsidRPr="00C21801" w:rsidRDefault="0092267E" w:rsidP="00693484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92267E" w:rsidRPr="00C21801" w:rsidRDefault="0092267E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</w:p>
        </w:tc>
      </w:tr>
      <w:tr w:rsidR="0092267E" w:rsidRPr="00C21801" w:rsidTr="00693484">
        <w:tc>
          <w:tcPr>
            <w:tcW w:w="1103" w:type="dxa"/>
          </w:tcPr>
          <w:p w:rsidR="0092267E" w:rsidRPr="00C21801" w:rsidRDefault="0092267E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</w:p>
        </w:tc>
        <w:tc>
          <w:tcPr>
            <w:tcW w:w="3009" w:type="dxa"/>
          </w:tcPr>
          <w:p w:rsidR="0092267E" w:rsidRPr="00C21801" w:rsidRDefault="0092267E" w:rsidP="00693484">
            <w:pPr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Style w:val="a3"/>
                <w:rFonts w:ascii="Book Antiqua" w:hAnsi="Book Antiqua"/>
                <w:bCs/>
                <w:sz w:val="20"/>
              </w:rPr>
              <w:t>Причины невыполнения контрольных событий и сроков выполнения**</w:t>
            </w:r>
          </w:p>
        </w:tc>
        <w:tc>
          <w:tcPr>
            <w:tcW w:w="5812" w:type="dxa"/>
            <w:gridSpan w:val="4"/>
          </w:tcPr>
          <w:p w:rsidR="0092267E" w:rsidRPr="00C21801" w:rsidRDefault="00EC0CA4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>
              <w:rPr>
                <w:rStyle w:val="a3"/>
                <w:rFonts w:ascii="Book Antiqua" w:hAnsi="Book Antiqua"/>
                <w:b w:val="0"/>
                <w:bCs/>
                <w:sz w:val="20"/>
              </w:rPr>
              <w:t>нет</w:t>
            </w:r>
          </w:p>
        </w:tc>
      </w:tr>
      <w:tr w:rsidR="0092267E" w:rsidRPr="00C21801" w:rsidTr="00693484">
        <w:tc>
          <w:tcPr>
            <w:tcW w:w="1103" w:type="dxa"/>
          </w:tcPr>
          <w:p w:rsidR="0092267E" w:rsidRPr="00C21801" w:rsidRDefault="0092267E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</w:p>
        </w:tc>
        <w:tc>
          <w:tcPr>
            <w:tcW w:w="3009" w:type="dxa"/>
          </w:tcPr>
          <w:p w:rsidR="0092267E" w:rsidRPr="00C21801" w:rsidRDefault="0092267E" w:rsidP="00693484">
            <w:pPr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Style w:val="a3"/>
                <w:rFonts w:ascii="Book Antiqua" w:hAnsi="Book Antiqua"/>
                <w:bCs/>
                <w:sz w:val="20"/>
              </w:rPr>
              <w:t xml:space="preserve">Меры нейтрализации /минимизации отклонения по контрольному событию, оказывающему существенное воздействие на реализацию программы*** </w:t>
            </w:r>
          </w:p>
        </w:tc>
        <w:tc>
          <w:tcPr>
            <w:tcW w:w="5812" w:type="dxa"/>
            <w:gridSpan w:val="4"/>
          </w:tcPr>
          <w:p w:rsidR="0092267E" w:rsidRPr="00C21801" w:rsidRDefault="0092267E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</w:p>
        </w:tc>
      </w:tr>
      <w:tr w:rsidR="0092267E" w:rsidRPr="00C21801" w:rsidTr="00693484">
        <w:tc>
          <w:tcPr>
            <w:tcW w:w="1103" w:type="dxa"/>
          </w:tcPr>
          <w:p w:rsidR="0092267E" w:rsidRPr="00C21801" w:rsidRDefault="0092267E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color w:val="auto"/>
                <w:sz w:val="20"/>
              </w:rPr>
            </w:pPr>
            <w:r w:rsidRPr="00C21801">
              <w:rPr>
                <w:rStyle w:val="a3"/>
                <w:rFonts w:ascii="Book Antiqua" w:hAnsi="Book Antiqua"/>
                <w:b w:val="0"/>
                <w:bCs/>
                <w:color w:val="auto"/>
                <w:sz w:val="20"/>
              </w:rPr>
              <w:t>4.</w:t>
            </w:r>
          </w:p>
        </w:tc>
        <w:tc>
          <w:tcPr>
            <w:tcW w:w="3009" w:type="dxa"/>
          </w:tcPr>
          <w:p w:rsidR="0092267E" w:rsidRPr="00C21801" w:rsidRDefault="0092267E" w:rsidP="00693484">
            <w:pPr>
              <w:jc w:val="both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b/>
                <w:sz w:val="20"/>
              </w:rPr>
              <w:t xml:space="preserve">Основное мероприятие </w:t>
            </w:r>
            <w:r w:rsidR="00487D3E" w:rsidRPr="00C21801">
              <w:rPr>
                <w:rFonts w:ascii="Book Antiqua" w:hAnsi="Book Antiqua"/>
                <w:b/>
                <w:sz w:val="20"/>
              </w:rPr>
              <w:t>«</w:t>
            </w:r>
            <w:r w:rsidRPr="00C21801">
              <w:rPr>
                <w:rFonts w:ascii="Book Antiqua" w:hAnsi="Book Antiqua"/>
                <w:sz w:val="20"/>
              </w:rPr>
              <w:t>Развитие социального предпринимательства</w:t>
            </w:r>
            <w:r w:rsidR="00487D3E" w:rsidRPr="00C21801">
              <w:rPr>
                <w:rFonts w:ascii="Book Antiqua" w:hAnsi="Book Antiqua"/>
                <w:sz w:val="20"/>
              </w:rPr>
              <w:t>»</w:t>
            </w:r>
          </w:p>
        </w:tc>
        <w:tc>
          <w:tcPr>
            <w:tcW w:w="1843" w:type="dxa"/>
          </w:tcPr>
          <w:p w:rsidR="0092267E" w:rsidRPr="00C21801" w:rsidRDefault="0092267E" w:rsidP="00693484">
            <w:pPr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Заместитель главы по социальным вопросам</w:t>
            </w:r>
          </w:p>
        </w:tc>
        <w:tc>
          <w:tcPr>
            <w:tcW w:w="1275" w:type="dxa"/>
          </w:tcPr>
          <w:p w:rsidR="0092267E" w:rsidRPr="00C21801" w:rsidRDefault="0092267E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276" w:type="dxa"/>
          </w:tcPr>
          <w:p w:rsidR="0092267E" w:rsidRPr="00C21801" w:rsidRDefault="00487D3E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418" w:type="dxa"/>
          </w:tcPr>
          <w:p w:rsidR="0092267E" w:rsidRPr="00C21801" w:rsidRDefault="00487D3E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color w:val="auto"/>
                <w:sz w:val="20"/>
              </w:rPr>
            </w:pPr>
            <w:r w:rsidRPr="00C21801">
              <w:rPr>
                <w:rStyle w:val="a3"/>
                <w:rFonts w:ascii="Book Antiqua" w:hAnsi="Book Antiqua"/>
                <w:b w:val="0"/>
                <w:bCs/>
                <w:color w:val="auto"/>
                <w:sz w:val="20"/>
              </w:rPr>
              <w:t>100</w:t>
            </w:r>
          </w:p>
        </w:tc>
      </w:tr>
      <w:tr w:rsidR="0092267E" w:rsidRPr="00C21801" w:rsidTr="00487D3E">
        <w:trPr>
          <w:trHeight w:val="1180"/>
        </w:trPr>
        <w:tc>
          <w:tcPr>
            <w:tcW w:w="1103" w:type="dxa"/>
          </w:tcPr>
          <w:p w:rsidR="0092267E" w:rsidRPr="00C21801" w:rsidRDefault="0092267E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Style w:val="a3"/>
                <w:rFonts w:ascii="Book Antiqua" w:hAnsi="Book Antiqua"/>
                <w:bCs/>
                <w:sz w:val="20"/>
              </w:rPr>
              <w:lastRenderedPageBreak/>
              <w:t>4.1.1.</w:t>
            </w:r>
          </w:p>
        </w:tc>
        <w:tc>
          <w:tcPr>
            <w:tcW w:w="3009" w:type="dxa"/>
          </w:tcPr>
          <w:p w:rsidR="0092267E" w:rsidRPr="00C21801" w:rsidRDefault="0092267E" w:rsidP="00487D3E">
            <w:pPr>
              <w:rPr>
                <w:rFonts w:ascii="Book Antiqua" w:hAnsi="Book Antiqua"/>
                <w:i/>
                <w:sz w:val="20"/>
              </w:rPr>
            </w:pPr>
            <w:r w:rsidRPr="00C21801">
              <w:rPr>
                <w:rFonts w:ascii="Book Antiqua" w:hAnsi="Book Antiqua"/>
                <w:b/>
                <w:sz w:val="20"/>
              </w:rPr>
              <w:t xml:space="preserve">Мероприятие </w:t>
            </w:r>
            <w:r w:rsidRPr="00C21801">
              <w:rPr>
                <w:rFonts w:ascii="Book Antiqua" w:hAnsi="Book Antiqua"/>
                <w:sz w:val="20"/>
              </w:rPr>
              <w:t>Информационная поддержка субъектов социального предпринимательства</w:t>
            </w:r>
          </w:p>
        </w:tc>
        <w:tc>
          <w:tcPr>
            <w:tcW w:w="1843" w:type="dxa"/>
          </w:tcPr>
          <w:p w:rsidR="0092267E" w:rsidRPr="00C21801" w:rsidRDefault="0092267E">
            <w:pPr>
              <w:rPr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Заместитель главы по социальным вопросам</w:t>
            </w:r>
          </w:p>
        </w:tc>
        <w:tc>
          <w:tcPr>
            <w:tcW w:w="1275" w:type="dxa"/>
          </w:tcPr>
          <w:p w:rsidR="0092267E" w:rsidRPr="00C21801" w:rsidRDefault="0092267E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276" w:type="dxa"/>
          </w:tcPr>
          <w:p w:rsidR="0092267E" w:rsidRPr="00C21801" w:rsidRDefault="00487D3E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418" w:type="dxa"/>
          </w:tcPr>
          <w:p w:rsidR="0092267E" w:rsidRPr="00C21801" w:rsidRDefault="00487D3E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Style w:val="a3"/>
                <w:rFonts w:ascii="Book Antiqua" w:hAnsi="Book Antiqua"/>
                <w:b w:val="0"/>
                <w:bCs/>
                <w:sz w:val="20"/>
              </w:rPr>
              <w:t>100</w:t>
            </w:r>
          </w:p>
        </w:tc>
      </w:tr>
      <w:tr w:rsidR="0092267E" w:rsidRPr="00C21801" w:rsidTr="00693484">
        <w:tc>
          <w:tcPr>
            <w:tcW w:w="1103" w:type="dxa"/>
          </w:tcPr>
          <w:p w:rsidR="0092267E" w:rsidRPr="00C21801" w:rsidRDefault="0092267E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Style w:val="a3"/>
                <w:rFonts w:ascii="Book Antiqua" w:hAnsi="Book Antiqua"/>
                <w:bCs/>
                <w:sz w:val="20"/>
              </w:rPr>
              <w:t>4.1.1.1.</w:t>
            </w:r>
          </w:p>
        </w:tc>
        <w:tc>
          <w:tcPr>
            <w:tcW w:w="3009" w:type="dxa"/>
          </w:tcPr>
          <w:p w:rsidR="0092267E" w:rsidRPr="00C21801" w:rsidRDefault="0092267E" w:rsidP="00487D3E">
            <w:pPr>
              <w:jc w:val="both"/>
              <w:rPr>
                <w:rFonts w:ascii="Book Antiqua" w:hAnsi="Book Antiqua"/>
                <w:i/>
                <w:sz w:val="20"/>
              </w:rPr>
            </w:pPr>
            <w:r w:rsidRPr="00C21801">
              <w:rPr>
                <w:rFonts w:ascii="Book Antiqua" w:hAnsi="Book Antiqua"/>
                <w:i/>
                <w:sz w:val="20"/>
              </w:rPr>
              <w:t>Контрольное событие:</w:t>
            </w:r>
            <w:r w:rsidRPr="00C21801">
              <w:rPr>
                <w:rFonts w:ascii="Book Antiqua" w:hAnsi="Book Antiqua"/>
                <w:sz w:val="20"/>
              </w:rPr>
              <w:t xml:space="preserve"> Проведение консультаций для субъектов социального предпринимательства по вопросам оказания поддержки субъектам социального предпринимательства</w:t>
            </w:r>
          </w:p>
        </w:tc>
        <w:tc>
          <w:tcPr>
            <w:tcW w:w="1843" w:type="dxa"/>
          </w:tcPr>
          <w:p w:rsidR="0092267E" w:rsidRPr="00C21801" w:rsidRDefault="0092267E">
            <w:pPr>
              <w:rPr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Заместитель главы по социальным вопросам</w:t>
            </w:r>
          </w:p>
        </w:tc>
        <w:tc>
          <w:tcPr>
            <w:tcW w:w="1275" w:type="dxa"/>
          </w:tcPr>
          <w:p w:rsidR="0092267E" w:rsidRPr="00C21801" w:rsidRDefault="0092267E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276" w:type="dxa"/>
          </w:tcPr>
          <w:p w:rsidR="0092267E" w:rsidRPr="00C21801" w:rsidRDefault="00487D3E" w:rsidP="00693484">
            <w:pPr>
              <w:jc w:val="center"/>
              <w:rPr>
                <w:rFonts w:ascii="Book Antiqua" w:hAnsi="Book Antiqua"/>
                <w:sz w:val="20"/>
              </w:rPr>
            </w:pPr>
            <w:r w:rsidRPr="00C21801"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418" w:type="dxa"/>
          </w:tcPr>
          <w:p w:rsidR="0092267E" w:rsidRPr="00C21801" w:rsidRDefault="00487D3E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Style w:val="a3"/>
                <w:rFonts w:ascii="Book Antiqua" w:hAnsi="Book Antiqua"/>
                <w:b w:val="0"/>
                <w:bCs/>
                <w:sz w:val="20"/>
              </w:rPr>
              <w:t>100</w:t>
            </w:r>
          </w:p>
        </w:tc>
      </w:tr>
      <w:tr w:rsidR="0092267E" w:rsidRPr="00C21801" w:rsidTr="00693484">
        <w:tc>
          <w:tcPr>
            <w:tcW w:w="1103" w:type="dxa"/>
          </w:tcPr>
          <w:p w:rsidR="0092267E" w:rsidRPr="00C21801" w:rsidRDefault="0092267E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Style w:val="a3"/>
                <w:rFonts w:ascii="Book Antiqua" w:hAnsi="Book Antiqua"/>
                <w:bCs/>
                <w:sz w:val="20"/>
              </w:rPr>
              <w:t>4.1.1.2.</w:t>
            </w:r>
          </w:p>
        </w:tc>
        <w:tc>
          <w:tcPr>
            <w:tcW w:w="3009" w:type="dxa"/>
          </w:tcPr>
          <w:p w:rsidR="0092267E" w:rsidRPr="00C21801" w:rsidRDefault="0092267E" w:rsidP="00693484">
            <w:pPr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Style w:val="a3"/>
                <w:rFonts w:ascii="Book Antiqua" w:hAnsi="Book Antiqua"/>
                <w:bCs/>
                <w:sz w:val="20"/>
              </w:rPr>
              <w:t>Контрольное событие</w:t>
            </w:r>
          </w:p>
        </w:tc>
        <w:tc>
          <w:tcPr>
            <w:tcW w:w="1843" w:type="dxa"/>
          </w:tcPr>
          <w:p w:rsidR="0092267E" w:rsidRPr="00C21801" w:rsidRDefault="0092267E" w:rsidP="00693484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75" w:type="dxa"/>
          </w:tcPr>
          <w:p w:rsidR="0092267E" w:rsidRPr="00C21801" w:rsidRDefault="0092267E" w:rsidP="00693484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276" w:type="dxa"/>
          </w:tcPr>
          <w:p w:rsidR="0092267E" w:rsidRPr="00C21801" w:rsidRDefault="0092267E" w:rsidP="00693484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92267E" w:rsidRPr="00C21801" w:rsidRDefault="0092267E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</w:p>
        </w:tc>
      </w:tr>
      <w:tr w:rsidR="0092267E" w:rsidRPr="00C21801" w:rsidTr="00693484">
        <w:tc>
          <w:tcPr>
            <w:tcW w:w="1103" w:type="dxa"/>
          </w:tcPr>
          <w:p w:rsidR="0092267E" w:rsidRPr="00C21801" w:rsidRDefault="0092267E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</w:p>
        </w:tc>
        <w:tc>
          <w:tcPr>
            <w:tcW w:w="3009" w:type="dxa"/>
          </w:tcPr>
          <w:p w:rsidR="0092267E" w:rsidRPr="00C21801" w:rsidRDefault="0092267E" w:rsidP="00693484">
            <w:pPr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Style w:val="a3"/>
                <w:rFonts w:ascii="Book Antiqua" w:hAnsi="Book Antiqua"/>
                <w:bCs/>
                <w:sz w:val="20"/>
              </w:rPr>
              <w:t>Причины невыполнения контрольных событий и сроков выполнения**</w:t>
            </w:r>
          </w:p>
        </w:tc>
        <w:tc>
          <w:tcPr>
            <w:tcW w:w="5812" w:type="dxa"/>
            <w:gridSpan w:val="4"/>
          </w:tcPr>
          <w:p w:rsidR="0092267E" w:rsidRPr="00C21801" w:rsidRDefault="00EC0CA4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>
              <w:rPr>
                <w:rStyle w:val="a3"/>
                <w:rFonts w:ascii="Book Antiqua" w:hAnsi="Book Antiqua"/>
                <w:b w:val="0"/>
                <w:bCs/>
                <w:sz w:val="20"/>
              </w:rPr>
              <w:t>нет</w:t>
            </w:r>
          </w:p>
        </w:tc>
      </w:tr>
      <w:tr w:rsidR="0092267E" w:rsidRPr="00C21801" w:rsidTr="00693484">
        <w:tc>
          <w:tcPr>
            <w:tcW w:w="1103" w:type="dxa"/>
          </w:tcPr>
          <w:p w:rsidR="0092267E" w:rsidRPr="00C21801" w:rsidRDefault="0092267E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</w:p>
        </w:tc>
        <w:tc>
          <w:tcPr>
            <w:tcW w:w="3009" w:type="dxa"/>
          </w:tcPr>
          <w:p w:rsidR="0092267E" w:rsidRPr="00C21801" w:rsidRDefault="0092267E" w:rsidP="00693484">
            <w:pPr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  <w:r w:rsidRPr="00C21801">
              <w:rPr>
                <w:rStyle w:val="a3"/>
                <w:rFonts w:ascii="Book Antiqua" w:hAnsi="Book Antiqua"/>
                <w:bCs/>
                <w:sz w:val="20"/>
              </w:rPr>
              <w:t xml:space="preserve">Меры нейтрализации /минимизации отклонения по контрольному событию, оказывающему существенное воздействие на реализацию программы*** </w:t>
            </w:r>
          </w:p>
        </w:tc>
        <w:tc>
          <w:tcPr>
            <w:tcW w:w="5812" w:type="dxa"/>
            <w:gridSpan w:val="4"/>
          </w:tcPr>
          <w:p w:rsidR="0092267E" w:rsidRPr="00C21801" w:rsidRDefault="0092267E" w:rsidP="00693484">
            <w:pPr>
              <w:jc w:val="center"/>
              <w:rPr>
                <w:rStyle w:val="a3"/>
                <w:rFonts w:ascii="Book Antiqua" w:hAnsi="Book Antiqua"/>
                <w:b w:val="0"/>
                <w:bCs/>
                <w:sz w:val="20"/>
              </w:rPr>
            </w:pPr>
          </w:p>
        </w:tc>
      </w:tr>
    </w:tbl>
    <w:p w:rsidR="00AA2A46" w:rsidRDefault="00AA2A46" w:rsidP="00AA2A46">
      <w:pPr>
        <w:rPr>
          <w:rFonts w:ascii="Book Antiqua" w:hAnsi="Book Antiqua"/>
          <w:sz w:val="20"/>
        </w:rPr>
      </w:pPr>
    </w:p>
    <w:p w:rsidR="00EC0CA4" w:rsidRDefault="00EC0CA4" w:rsidP="00AA2A46">
      <w:pPr>
        <w:rPr>
          <w:rFonts w:ascii="Book Antiqua" w:hAnsi="Book Antiqua"/>
          <w:sz w:val="20"/>
        </w:rPr>
      </w:pPr>
    </w:p>
    <w:p w:rsidR="00EC0CA4" w:rsidRDefault="00EC0CA4" w:rsidP="00AA2A46">
      <w:pPr>
        <w:rPr>
          <w:rFonts w:ascii="Book Antiqua" w:hAnsi="Book Antiqua"/>
          <w:sz w:val="20"/>
        </w:rPr>
      </w:pPr>
    </w:p>
    <w:p w:rsidR="00EC0CA4" w:rsidRPr="00C21801" w:rsidRDefault="00EC0CA4" w:rsidP="00AA2A46">
      <w:pPr>
        <w:rPr>
          <w:rFonts w:ascii="Book Antiqua" w:hAnsi="Book Antiqua"/>
          <w:sz w:val="20"/>
        </w:rPr>
      </w:pPr>
    </w:p>
    <w:p w:rsidR="00797168" w:rsidRDefault="00797168" w:rsidP="00AA2A46">
      <w:pPr>
        <w:rPr>
          <w:rFonts w:ascii="Book Antiqua" w:hAnsi="Book Antiqua"/>
          <w:sz w:val="22"/>
          <w:szCs w:val="22"/>
        </w:rPr>
      </w:pPr>
    </w:p>
    <w:p w:rsidR="00797168" w:rsidRDefault="00797168" w:rsidP="00AA2A46">
      <w:pPr>
        <w:rPr>
          <w:rFonts w:ascii="Book Antiqua" w:hAnsi="Book Antiqua"/>
          <w:sz w:val="22"/>
          <w:szCs w:val="22"/>
        </w:rPr>
      </w:pPr>
    </w:p>
    <w:p w:rsidR="00797168" w:rsidRPr="00797168" w:rsidRDefault="00797168" w:rsidP="00797168">
      <w:pPr>
        <w:rPr>
          <w:rFonts w:ascii="Book Antiqua" w:hAnsi="Book Antiqua"/>
          <w:b/>
          <w:sz w:val="22"/>
          <w:szCs w:val="22"/>
        </w:rPr>
      </w:pPr>
      <w:r w:rsidRPr="00797168">
        <w:rPr>
          <w:rFonts w:ascii="Book Antiqua" w:hAnsi="Book Antiqua"/>
          <w:b/>
          <w:sz w:val="22"/>
          <w:szCs w:val="22"/>
        </w:rPr>
        <w:t xml:space="preserve">             Начальник управления </w:t>
      </w:r>
    </w:p>
    <w:p w:rsidR="00797168" w:rsidRPr="00797168" w:rsidRDefault="00797168" w:rsidP="00797168">
      <w:pPr>
        <w:rPr>
          <w:rFonts w:ascii="Book Antiqua" w:hAnsi="Book Antiqua"/>
          <w:b/>
          <w:sz w:val="22"/>
          <w:szCs w:val="22"/>
        </w:rPr>
      </w:pPr>
      <w:r w:rsidRPr="00797168">
        <w:rPr>
          <w:rFonts w:ascii="Book Antiqua" w:hAnsi="Book Antiqua"/>
          <w:b/>
          <w:sz w:val="22"/>
          <w:szCs w:val="22"/>
        </w:rPr>
        <w:t xml:space="preserve">экономического развития и торговли                                                                М.Н. </w:t>
      </w:r>
      <w:proofErr w:type="spellStart"/>
      <w:r w:rsidRPr="00797168">
        <w:rPr>
          <w:rFonts w:ascii="Book Antiqua" w:hAnsi="Book Antiqua"/>
          <w:b/>
          <w:sz w:val="22"/>
          <w:szCs w:val="22"/>
        </w:rPr>
        <w:t>Женетль</w:t>
      </w:r>
      <w:proofErr w:type="spellEnd"/>
    </w:p>
    <w:p w:rsidR="00797168" w:rsidRPr="00797168" w:rsidRDefault="00797168" w:rsidP="00797168">
      <w:pPr>
        <w:rPr>
          <w:b/>
        </w:rPr>
      </w:pPr>
    </w:p>
    <w:p w:rsidR="00797168" w:rsidRPr="008A7FFE" w:rsidRDefault="00797168" w:rsidP="00AA2A46">
      <w:pPr>
        <w:rPr>
          <w:rFonts w:ascii="Book Antiqua" w:hAnsi="Book Antiqua"/>
          <w:sz w:val="22"/>
          <w:szCs w:val="22"/>
        </w:rPr>
        <w:sectPr w:rsidR="00797168" w:rsidRPr="008A7FFE" w:rsidSect="00C21801">
          <w:headerReference w:type="default" r:id="rId6"/>
          <w:pgSz w:w="11905" w:h="16837"/>
          <w:pgMar w:top="800" w:right="706" w:bottom="709" w:left="1276" w:header="720" w:footer="720" w:gutter="0"/>
          <w:cols w:space="720"/>
          <w:noEndnote/>
          <w:titlePg/>
          <w:docGrid w:linePitch="326"/>
        </w:sectPr>
      </w:pPr>
    </w:p>
    <w:p w:rsidR="00EC0CA4" w:rsidRPr="00EC0CA4" w:rsidRDefault="00AA2A46" w:rsidP="00EC0CA4">
      <w:pPr>
        <w:jc w:val="center"/>
        <w:rPr>
          <w:rFonts w:ascii="Book Antiqua" w:hAnsi="Book Antiqua"/>
          <w:b/>
          <w:sz w:val="22"/>
          <w:szCs w:val="22"/>
        </w:rPr>
      </w:pPr>
      <w:r w:rsidRPr="00EC0CA4">
        <w:rPr>
          <w:rFonts w:ascii="Book Antiqua" w:hAnsi="Book Antiqua"/>
          <w:b/>
          <w:sz w:val="22"/>
          <w:szCs w:val="22"/>
        </w:rPr>
        <w:lastRenderedPageBreak/>
        <w:t xml:space="preserve">Отчет об использовании бюджетных ассигнований бюджета </w:t>
      </w:r>
    </w:p>
    <w:p w:rsidR="00EC0CA4" w:rsidRPr="00EC0CA4" w:rsidRDefault="00AA2A46" w:rsidP="00EC0CA4">
      <w:pPr>
        <w:jc w:val="center"/>
        <w:rPr>
          <w:rFonts w:ascii="Book Antiqua" w:hAnsi="Book Antiqua"/>
          <w:b/>
          <w:sz w:val="22"/>
          <w:szCs w:val="22"/>
        </w:rPr>
      </w:pPr>
      <w:r w:rsidRPr="00EC0CA4">
        <w:rPr>
          <w:rFonts w:ascii="Book Antiqua" w:hAnsi="Book Antiqua"/>
          <w:b/>
          <w:sz w:val="22"/>
          <w:szCs w:val="22"/>
        </w:rPr>
        <w:t>муниципального образования «</w:t>
      </w:r>
      <w:proofErr w:type="spellStart"/>
      <w:r w:rsidRPr="00EC0CA4">
        <w:rPr>
          <w:rFonts w:ascii="Book Antiqua" w:hAnsi="Book Antiqua"/>
          <w:b/>
          <w:sz w:val="22"/>
          <w:szCs w:val="22"/>
        </w:rPr>
        <w:t>Теучежский</w:t>
      </w:r>
      <w:proofErr w:type="spellEnd"/>
      <w:r w:rsidRPr="00EC0CA4">
        <w:rPr>
          <w:rFonts w:ascii="Book Antiqua" w:hAnsi="Book Antiqua"/>
          <w:b/>
          <w:sz w:val="22"/>
          <w:szCs w:val="22"/>
        </w:rPr>
        <w:t xml:space="preserve"> район» и иных средств на реализацию муниципальной программы</w:t>
      </w:r>
      <w:r w:rsidR="00EC0CA4" w:rsidRPr="00EC0CA4">
        <w:rPr>
          <w:rFonts w:ascii="Book Antiqua" w:hAnsi="Book Antiqua"/>
          <w:b/>
          <w:sz w:val="22"/>
          <w:szCs w:val="22"/>
        </w:rPr>
        <w:t xml:space="preserve"> </w:t>
      </w:r>
      <w:r w:rsidRPr="00EC0CA4">
        <w:rPr>
          <w:rFonts w:ascii="Book Antiqua" w:hAnsi="Book Antiqua"/>
          <w:b/>
          <w:sz w:val="22"/>
          <w:szCs w:val="22"/>
        </w:rPr>
        <w:t xml:space="preserve"> </w:t>
      </w:r>
      <w:r w:rsidR="00EC0CA4" w:rsidRPr="00EC0CA4">
        <w:rPr>
          <w:rFonts w:ascii="Book Antiqua" w:hAnsi="Book Antiqua"/>
          <w:b/>
          <w:sz w:val="22"/>
          <w:szCs w:val="22"/>
        </w:rPr>
        <w:t>«Развитие субъектов малого и среднего предпринимательства муниципального образования «</w:t>
      </w:r>
      <w:proofErr w:type="spellStart"/>
      <w:r w:rsidR="00EC0CA4" w:rsidRPr="00EC0CA4">
        <w:rPr>
          <w:rFonts w:ascii="Book Antiqua" w:hAnsi="Book Antiqua"/>
          <w:b/>
          <w:sz w:val="22"/>
          <w:szCs w:val="22"/>
        </w:rPr>
        <w:t>Теучежский</w:t>
      </w:r>
      <w:proofErr w:type="spellEnd"/>
      <w:r w:rsidR="00EC0CA4" w:rsidRPr="00EC0CA4">
        <w:rPr>
          <w:rFonts w:ascii="Book Antiqua" w:hAnsi="Book Antiqua"/>
          <w:b/>
          <w:sz w:val="22"/>
          <w:szCs w:val="22"/>
        </w:rPr>
        <w:t xml:space="preserve"> район» </w:t>
      </w:r>
    </w:p>
    <w:p w:rsidR="00EC0CA4" w:rsidRPr="00EC0CA4" w:rsidRDefault="00EC0CA4" w:rsidP="00EC0CA4">
      <w:pPr>
        <w:jc w:val="center"/>
        <w:rPr>
          <w:rFonts w:ascii="Book Antiqua" w:hAnsi="Book Antiqua"/>
          <w:b/>
          <w:sz w:val="22"/>
          <w:szCs w:val="22"/>
        </w:rPr>
      </w:pPr>
      <w:r w:rsidRPr="00EC0CA4">
        <w:rPr>
          <w:rFonts w:ascii="Book Antiqua" w:hAnsi="Book Antiqua"/>
          <w:b/>
          <w:sz w:val="22"/>
          <w:szCs w:val="22"/>
        </w:rPr>
        <w:t>на 2020-2022 годы» за 2020 год.</w:t>
      </w:r>
    </w:p>
    <w:p w:rsidR="00AA2A46" w:rsidRPr="008A7FFE" w:rsidRDefault="00AA2A46" w:rsidP="00AA2A46">
      <w:pPr>
        <w:jc w:val="right"/>
        <w:rPr>
          <w:rFonts w:ascii="Book Antiqua" w:hAnsi="Book Antiqua"/>
          <w:sz w:val="22"/>
          <w:szCs w:val="22"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2802"/>
        <w:gridCol w:w="1984"/>
        <w:gridCol w:w="1559"/>
        <w:gridCol w:w="1560"/>
        <w:gridCol w:w="1559"/>
      </w:tblGrid>
      <w:tr w:rsidR="00AA2A46" w:rsidRPr="008A7FFE" w:rsidTr="00693484">
        <w:tc>
          <w:tcPr>
            <w:tcW w:w="2802" w:type="dxa"/>
            <w:vMerge w:val="restart"/>
          </w:tcPr>
          <w:p w:rsidR="00AA2A46" w:rsidRPr="008A7FFE" w:rsidRDefault="00AA2A46" w:rsidP="0069348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AA2A46" w:rsidRPr="008A7FFE" w:rsidRDefault="00AA2A46" w:rsidP="0069348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4678" w:type="dxa"/>
            <w:gridSpan w:val="3"/>
          </w:tcPr>
          <w:p w:rsidR="00AA2A46" w:rsidRPr="008A7FFE" w:rsidRDefault="00AA2A46" w:rsidP="0069348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Расходы (тыс. рублей), годы</w:t>
            </w:r>
          </w:p>
        </w:tc>
      </w:tr>
      <w:tr w:rsidR="00AA2A46" w:rsidRPr="008A7FFE" w:rsidTr="00693484">
        <w:tc>
          <w:tcPr>
            <w:tcW w:w="2802" w:type="dxa"/>
            <w:vMerge/>
          </w:tcPr>
          <w:p w:rsidR="00AA2A46" w:rsidRPr="008A7FFE" w:rsidRDefault="00AA2A46" w:rsidP="0069348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A2A46" w:rsidRPr="008A7FFE" w:rsidRDefault="00AA2A46" w:rsidP="0069348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A2A46" w:rsidRPr="008A7FFE" w:rsidRDefault="00AA2A46" w:rsidP="0069348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 xml:space="preserve">Сводная бюджетная роспись, на 31 декабря отчетного года </w:t>
            </w:r>
          </w:p>
        </w:tc>
        <w:tc>
          <w:tcPr>
            <w:tcW w:w="1560" w:type="dxa"/>
          </w:tcPr>
          <w:p w:rsidR="00AA2A46" w:rsidRPr="008A7FFE" w:rsidRDefault="00AA2A46" w:rsidP="0069348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Кассовое исполнение</w:t>
            </w:r>
          </w:p>
        </w:tc>
        <w:tc>
          <w:tcPr>
            <w:tcW w:w="1559" w:type="dxa"/>
          </w:tcPr>
          <w:p w:rsidR="00AA2A46" w:rsidRPr="008A7FFE" w:rsidRDefault="00AA2A46" w:rsidP="0069348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% исполнения</w:t>
            </w:r>
          </w:p>
        </w:tc>
      </w:tr>
      <w:tr w:rsidR="00AA2A46" w:rsidRPr="008A7FFE" w:rsidTr="00693484">
        <w:tc>
          <w:tcPr>
            <w:tcW w:w="2802" w:type="dxa"/>
          </w:tcPr>
          <w:p w:rsidR="00AA2A46" w:rsidRPr="008A7FFE" w:rsidRDefault="00AA2A46" w:rsidP="0069348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AA2A46" w:rsidRPr="008A7FFE" w:rsidRDefault="00AA2A46" w:rsidP="0069348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A2A46" w:rsidRPr="008A7FFE" w:rsidRDefault="00AA2A46" w:rsidP="0069348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AA2A46" w:rsidRPr="008A7FFE" w:rsidRDefault="00AA2A46" w:rsidP="0069348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AA2A46" w:rsidRPr="008A7FFE" w:rsidRDefault="00AA2A46" w:rsidP="0069348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797168" w:rsidRPr="008A7FFE" w:rsidTr="00693484">
        <w:tc>
          <w:tcPr>
            <w:tcW w:w="2802" w:type="dxa"/>
            <w:vMerge w:val="restart"/>
          </w:tcPr>
          <w:p w:rsidR="00797168" w:rsidRPr="008A7FFE" w:rsidRDefault="00797168" w:rsidP="0069348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Развитие субъектов малого и среднего предпринимательства муниципального образования «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Теучежский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район» на 20200-2022 годы «</w:t>
            </w:r>
          </w:p>
        </w:tc>
        <w:tc>
          <w:tcPr>
            <w:tcW w:w="1984" w:type="dxa"/>
          </w:tcPr>
          <w:p w:rsidR="00797168" w:rsidRPr="00C077FA" w:rsidRDefault="00797168" w:rsidP="00693484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Всего:</w:t>
            </w:r>
          </w:p>
        </w:tc>
        <w:tc>
          <w:tcPr>
            <w:tcW w:w="1559" w:type="dxa"/>
          </w:tcPr>
          <w:p w:rsidR="00797168" w:rsidRPr="00C077FA" w:rsidRDefault="00797168" w:rsidP="00693484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797168" w:rsidRPr="00C077FA" w:rsidRDefault="00797168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797168" w:rsidRPr="00C077FA" w:rsidRDefault="00797168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0,00</w:t>
            </w:r>
          </w:p>
        </w:tc>
      </w:tr>
      <w:tr w:rsidR="00797168" w:rsidRPr="008A7FFE" w:rsidTr="00693484">
        <w:tc>
          <w:tcPr>
            <w:tcW w:w="2802" w:type="dxa"/>
            <w:vMerge/>
          </w:tcPr>
          <w:p w:rsidR="00797168" w:rsidRPr="008A7FFE" w:rsidRDefault="00797168" w:rsidP="0069348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797168" w:rsidRPr="008A7FFE" w:rsidRDefault="00797168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Управление экономического развития и торговли</w:t>
            </w:r>
          </w:p>
        </w:tc>
        <w:tc>
          <w:tcPr>
            <w:tcW w:w="1559" w:type="dxa"/>
          </w:tcPr>
          <w:p w:rsidR="00797168" w:rsidRPr="008A7FFE" w:rsidRDefault="00797168" w:rsidP="0069348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797168" w:rsidRPr="008A7FFE" w:rsidRDefault="00797168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797168" w:rsidRPr="008A7FFE" w:rsidRDefault="00797168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0,00</w:t>
            </w:r>
          </w:p>
        </w:tc>
      </w:tr>
      <w:tr w:rsidR="00797168" w:rsidRPr="008A7FFE" w:rsidTr="00693484">
        <w:tc>
          <w:tcPr>
            <w:tcW w:w="2802" w:type="dxa"/>
            <w:vMerge/>
          </w:tcPr>
          <w:p w:rsidR="00797168" w:rsidRPr="008A7FFE" w:rsidRDefault="00797168" w:rsidP="0069348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797168" w:rsidRPr="008A7FFE" w:rsidRDefault="00797168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Заместитель главы по социальным вопросам</w:t>
            </w:r>
          </w:p>
        </w:tc>
        <w:tc>
          <w:tcPr>
            <w:tcW w:w="1559" w:type="dxa"/>
          </w:tcPr>
          <w:p w:rsidR="00797168" w:rsidRPr="008A7FFE" w:rsidRDefault="00797168" w:rsidP="0069348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797168" w:rsidRPr="008A7FFE" w:rsidRDefault="00797168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797168" w:rsidRPr="008A7FFE" w:rsidRDefault="00797168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0,00</w:t>
            </w:r>
          </w:p>
        </w:tc>
      </w:tr>
      <w:tr w:rsidR="00797168" w:rsidRPr="008A7FFE" w:rsidTr="00693484">
        <w:tc>
          <w:tcPr>
            <w:tcW w:w="2802" w:type="dxa"/>
            <w:vMerge/>
          </w:tcPr>
          <w:p w:rsidR="00797168" w:rsidRPr="008A7FFE" w:rsidRDefault="00797168" w:rsidP="0069348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797168" w:rsidRPr="008A7FFE" w:rsidRDefault="00797168" w:rsidP="00693484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Участник</w:t>
            </w:r>
          </w:p>
        </w:tc>
        <w:tc>
          <w:tcPr>
            <w:tcW w:w="1559" w:type="dxa"/>
          </w:tcPr>
          <w:p w:rsidR="00797168" w:rsidRPr="008A7FFE" w:rsidRDefault="00797168" w:rsidP="0069348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:rsidR="00797168" w:rsidRPr="008A7FFE" w:rsidRDefault="00797168" w:rsidP="0069348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168" w:rsidRPr="008A7FFE" w:rsidRDefault="00797168" w:rsidP="0069348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077FA" w:rsidRPr="008A7FFE" w:rsidTr="00693484">
        <w:tc>
          <w:tcPr>
            <w:tcW w:w="2802" w:type="dxa"/>
            <w:vMerge w:val="restart"/>
          </w:tcPr>
          <w:p w:rsidR="00C077FA" w:rsidRDefault="00C077FA" w:rsidP="00693484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Основное мероприятие</w:t>
            </w:r>
          </w:p>
          <w:p w:rsidR="00C077FA" w:rsidRPr="00032561" w:rsidRDefault="00C077FA" w:rsidP="00C077FA">
            <w:pPr>
              <w:jc w:val="both"/>
              <w:rPr>
                <w:rFonts w:ascii="Book Antiqua" w:hAnsi="Book Antiqua"/>
                <w:sz w:val="20"/>
              </w:rPr>
            </w:pPr>
            <w:r w:rsidRPr="00032561">
              <w:rPr>
                <w:rFonts w:ascii="Book Antiqua" w:hAnsi="Book Antiqua"/>
                <w:sz w:val="20"/>
              </w:rPr>
              <w:t>«Улучшение условий ведения предпринимательской деятельности»</w:t>
            </w:r>
          </w:p>
          <w:p w:rsidR="00C077FA" w:rsidRPr="008A7FFE" w:rsidRDefault="00C077FA" w:rsidP="0069348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77FA" w:rsidRPr="00C077FA" w:rsidRDefault="00C077FA" w:rsidP="00693484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Всего:</w:t>
            </w:r>
          </w:p>
        </w:tc>
        <w:tc>
          <w:tcPr>
            <w:tcW w:w="1559" w:type="dxa"/>
          </w:tcPr>
          <w:p w:rsidR="00C077FA" w:rsidRPr="00C077FA" w:rsidRDefault="00C077FA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077FA" w:rsidRPr="00C077FA" w:rsidRDefault="00C077FA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077FA" w:rsidRPr="00C077FA" w:rsidRDefault="00C077FA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0,00</w:t>
            </w:r>
          </w:p>
        </w:tc>
      </w:tr>
      <w:tr w:rsidR="00C077FA" w:rsidRPr="008A7FFE" w:rsidTr="00693484">
        <w:tc>
          <w:tcPr>
            <w:tcW w:w="2802" w:type="dxa"/>
            <w:vMerge/>
          </w:tcPr>
          <w:p w:rsidR="00C077FA" w:rsidRPr="008A7FFE" w:rsidRDefault="00C077FA" w:rsidP="0069348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77FA" w:rsidRPr="008A7FFE" w:rsidRDefault="00C077FA" w:rsidP="0069348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Управление экономического развития и торговли</w:t>
            </w: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0,00</w:t>
            </w:r>
          </w:p>
        </w:tc>
      </w:tr>
      <w:tr w:rsidR="00C077FA" w:rsidRPr="008A7FFE" w:rsidTr="00693484">
        <w:tc>
          <w:tcPr>
            <w:tcW w:w="2802" w:type="dxa"/>
            <w:vMerge/>
          </w:tcPr>
          <w:p w:rsidR="00C077FA" w:rsidRPr="008A7FFE" w:rsidRDefault="00C077FA" w:rsidP="0069348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77FA" w:rsidRPr="008A7FFE" w:rsidRDefault="00C077FA" w:rsidP="00693484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Соисполнитель</w:t>
            </w: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077FA" w:rsidRPr="008A7FFE" w:rsidTr="00693484">
        <w:tc>
          <w:tcPr>
            <w:tcW w:w="2802" w:type="dxa"/>
            <w:vMerge/>
          </w:tcPr>
          <w:p w:rsidR="00C077FA" w:rsidRPr="008A7FFE" w:rsidRDefault="00C077FA" w:rsidP="0069348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77FA" w:rsidRPr="008A7FFE" w:rsidRDefault="00C077FA" w:rsidP="00693484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Участник</w:t>
            </w:r>
          </w:p>
        </w:tc>
        <w:tc>
          <w:tcPr>
            <w:tcW w:w="1559" w:type="dxa"/>
          </w:tcPr>
          <w:p w:rsidR="00C077FA" w:rsidRPr="008A7FFE" w:rsidRDefault="00C077FA" w:rsidP="0069348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:rsidR="00C077FA" w:rsidRPr="008A7FFE" w:rsidRDefault="00C077FA" w:rsidP="0069348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C077FA" w:rsidRPr="008A7FFE" w:rsidRDefault="00C077FA" w:rsidP="0069348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077FA" w:rsidRPr="008A7FFE" w:rsidTr="00693484">
        <w:tc>
          <w:tcPr>
            <w:tcW w:w="2802" w:type="dxa"/>
            <w:vMerge w:val="restart"/>
          </w:tcPr>
          <w:p w:rsidR="00C077FA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Основное мероприятие</w:t>
            </w:r>
          </w:p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 w:rsidRPr="00032561">
              <w:rPr>
                <w:rFonts w:ascii="Book Antiqua" w:hAnsi="Book Antiqua"/>
                <w:sz w:val="20"/>
              </w:rPr>
              <w:t xml:space="preserve">Организация и проведение работ с </w:t>
            </w:r>
            <w:proofErr w:type="spellStart"/>
            <w:r w:rsidRPr="00032561">
              <w:rPr>
                <w:rFonts w:ascii="Book Antiqua" w:hAnsi="Book Antiqua"/>
                <w:sz w:val="20"/>
              </w:rPr>
              <w:t>самозанятыми</w:t>
            </w:r>
            <w:proofErr w:type="spellEnd"/>
            <w:r w:rsidRPr="00032561">
              <w:rPr>
                <w:rFonts w:ascii="Book Antiqua" w:hAnsi="Book Antiqua"/>
                <w:sz w:val="20"/>
              </w:rPr>
              <w:t xml:space="preserve"> на территории муниципального образования «</w:t>
            </w:r>
            <w:proofErr w:type="spellStart"/>
            <w:r w:rsidRPr="00032561">
              <w:rPr>
                <w:rFonts w:ascii="Book Antiqua" w:hAnsi="Book Antiqua"/>
                <w:sz w:val="20"/>
              </w:rPr>
              <w:t>Теучежский</w:t>
            </w:r>
            <w:proofErr w:type="spellEnd"/>
            <w:r w:rsidRPr="00032561">
              <w:rPr>
                <w:rFonts w:ascii="Book Antiqua" w:hAnsi="Book Antiqua"/>
                <w:sz w:val="20"/>
              </w:rPr>
              <w:t xml:space="preserve"> район»</w:t>
            </w:r>
          </w:p>
        </w:tc>
        <w:tc>
          <w:tcPr>
            <w:tcW w:w="1984" w:type="dxa"/>
          </w:tcPr>
          <w:p w:rsidR="00C077FA" w:rsidRPr="00C077FA" w:rsidRDefault="00C077FA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Всего:</w:t>
            </w:r>
          </w:p>
        </w:tc>
        <w:tc>
          <w:tcPr>
            <w:tcW w:w="1559" w:type="dxa"/>
          </w:tcPr>
          <w:p w:rsidR="00C077FA" w:rsidRPr="00C077FA" w:rsidRDefault="00C077FA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077FA" w:rsidRPr="00C077FA" w:rsidRDefault="00C077FA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077FA" w:rsidRPr="00C077FA" w:rsidRDefault="00C077FA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0,00</w:t>
            </w:r>
          </w:p>
        </w:tc>
      </w:tr>
      <w:tr w:rsidR="00C077FA" w:rsidRPr="008A7FFE" w:rsidTr="00693484">
        <w:tc>
          <w:tcPr>
            <w:tcW w:w="2802" w:type="dxa"/>
            <w:vMerge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Управление экономического развития и торговли</w:t>
            </w: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0,00</w:t>
            </w:r>
          </w:p>
        </w:tc>
      </w:tr>
      <w:tr w:rsidR="00C077FA" w:rsidRPr="008A7FFE" w:rsidTr="00693484">
        <w:tc>
          <w:tcPr>
            <w:tcW w:w="2802" w:type="dxa"/>
            <w:vMerge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Соисполнитель</w:t>
            </w: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077FA" w:rsidRPr="008A7FFE" w:rsidTr="00693484">
        <w:tc>
          <w:tcPr>
            <w:tcW w:w="2802" w:type="dxa"/>
            <w:vMerge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Участник</w:t>
            </w: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077FA" w:rsidRPr="008A7FFE" w:rsidTr="00693484">
        <w:tc>
          <w:tcPr>
            <w:tcW w:w="2802" w:type="dxa"/>
            <w:vMerge w:val="restart"/>
          </w:tcPr>
          <w:p w:rsidR="00C077FA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Основное мероприятие</w:t>
            </w:r>
          </w:p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 w:rsidRPr="00032561">
              <w:rPr>
                <w:rFonts w:ascii="Book Antiqua" w:hAnsi="Book Antiqua"/>
                <w:sz w:val="20"/>
              </w:rPr>
              <w:t>«Популяризация предпринимательства»</w:t>
            </w:r>
          </w:p>
        </w:tc>
        <w:tc>
          <w:tcPr>
            <w:tcW w:w="1984" w:type="dxa"/>
          </w:tcPr>
          <w:p w:rsidR="00C077FA" w:rsidRPr="00C077FA" w:rsidRDefault="00C077FA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Всего:</w:t>
            </w:r>
          </w:p>
        </w:tc>
        <w:tc>
          <w:tcPr>
            <w:tcW w:w="1559" w:type="dxa"/>
          </w:tcPr>
          <w:p w:rsidR="00C077FA" w:rsidRPr="00C077FA" w:rsidRDefault="00C077FA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077FA" w:rsidRPr="00C077FA" w:rsidRDefault="00C077FA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077FA" w:rsidRPr="00C077FA" w:rsidRDefault="00C077FA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0,00</w:t>
            </w:r>
          </w:p>
        </w:tc>
      </w:tr>
      <w:tr w:rsidR="00C077FA" w:rsidRPr="008A7FFE" w:rsidTr="00693484">
        <w:tc>
          <w:tcPr>
            <w:tcW w:w="2802" w:type="dxa"/>
            <w:vMerge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Управление экономического развития и торговли</w:t>
            </w: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0,00</w:t>
            </w:r>
          </w:p>
        </w:tc>
      </w:tr>
      <w:tr w:rsidR="00C077FA" w:rsidRPr="008A7FFE" w:rsidTr="00693484">
        <w:tc>
          <w:tcPr>
            <w:tcW w:w="2802" w:type="dxa"/>
            <w:vMerge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Соисполнитель</w:t>
            </w: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077FA" w:rsidRPr="008A7FFE" w:rsidTr="00693484">
        <w:tc>
          <w:tcPr>
            <w:tcW w:w="2802" w:type="dxa"/>
            <w:vMerge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Участник</w:t>
            </w: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077FA" w:rsidRPr="008A7FFE" w:rsidTr="00693484">
        <w:tc>
          <w:tcPr>
            <w:tcW w:w="2802" w:type="dxa"/>
            <w:vMerge w:val="restart"/>
          </w:tcPr>
          <w:p w:rsidR="00C077FA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Основное мероприятие</w:t>
            </w:r>
          </w:p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 w:rsidRPr="00032561">
              <w:rPr>
                <w:rFonts w:ascii="Book Antiqua" w:hAnsi="Book Antiqua"/>
                <w:sz w:val="20"/>
              </w:rPr>
              <w:t xml:space="preserve">Организация и проведение мероприятий, связанных с реализацией мер, направленных на формирование положительного образа предпринимателя, популяризацию роли </w:t>
            </w:r>
            <w:r w:rsidRPr="00032561">
              <w:rPr>
                <w:rFonts w:ascii="Book Antiqua" w:hAnsi="Book Antiqua"/>
                <w:sz w:val="20"/>
              </w:rPr>
              <w:lastRenderedPageBreak/>
              <w:t>предпринимательства</w:t>
            </w:r>
          </w:p>
        </w:tc>
        <w:tc>
          <w:tcPr>
            <w:tcW w:w="1984" w:type="dxa"/>
          </w:tcPr>
          <w:p w:rsidR="00C077FA" w:rsidRPr="00C077FA" w:rsidRDefault="00C077FA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559" w:type="dxa"/>
          </w:tcPr>
          <w:p w:rsidR="00C077FA" w:rsidRPr="00C077FA" w:rsidRDefault="00C077FA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077FA" w:rsidRPr="00C077FA" w:rsidRDefault="00C077FA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077FA" w:rsidRPr="00C077FA" w:rsidRDefault="00C077FA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0,00</w:t>
            </w:r>
          </w:p>
        </w:tc>
      </w:tr>
      <w:tr w:rsidR="00C077FA" w:rsidRPr="008A7FFE" w:rsidTr="00693484">
        <w:tc>
          <w:tcPr>
            <w:tcW w:w="2802" w:type="dxa"/>
            <w:vMerge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Управление экономического развития и торговли</w:t>
            </w: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0,00</w:t>
            </w:r>
          </w:p>
        </w:tc>
      </w:tr>
      <w:tr w:rsidR="00C077FA" w:rsidRPr="008A7FFE" w:rsidTr="00693484">
        <w:tc>
          <w:tcPr>
            <w:tcW w:w="2802" w:type="dxa"/>
            <w:vMerge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Соисполнитель</w:t>
            </w: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077FA" w:rsidRPr="008A7FFE" w:rsidTr="00693484">
        <w:tc>
          <w:tcPr>
            <w:tcW w:w="2802" w:type="dxa"/>
            <w:vMerge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Участник</w:t>
            </w: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077FA" w:rsidRPr="008A7FFE" w:rsidTr="00693484">
        <w:tc>
          <w:tcPr>
            <w:tcW w:w="2802" w:type="dxa"/>
            <w:vMerge w:val="restart"/>
          </w:tcPr>
          <w:p w:rsidR="00C077FA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lastRenderedPageBreak/>
              <w:t>Основное мероприятие</w:t>
            </w:r>
          </w:p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 w:rsidRPr="00032561">
              <w:rPr>
                <w:rFonts w:ascii="Book Antiqua" w:hAnsi="Book Antiqua"/>
                <w:sz w:val="20"/>
              </w:rPr>
              <w:t>«Акселерация субъектов малого и среднего предпринимательства»</w:t>
            </w:r>
          </w:p>
        </w:tc>
        <w:tc>
          <w:tcPr>
            <w:tcW w:w="1984" w:type="dxa"/>
          </w:tcPr>
          <w:p w:rsidR="00C077FA" w:rsidRPr="00C077FA" w:rsidRDefault="00C077FA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Всего:</w:t>
            </w:r>
          </w:p>
        </w:tc>
        <w:tc>
          <w:tcPr>
            <w:tcW w:w="1559" w:type="dxa"/>
          </w:tcPr>
          <w:p w:rsidR="00C077FA" w:rsidRPr="00C077FA" w:rsidRDefault="00C077FA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077FA" w:rsidRPr="00C077FA" w:rsidRDefault="00C077FA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077FA" w:rsidRPr="00C077FA" w:rsidRDefault="00C077FA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0,00</w:t>
            </w:r>
          </w:p>
        </w:tc>
      </w:tr>
      <w:tr w:rsidR="00C077FA" w:rsidRPr="008A7FFE" w:rsidTr="00693484">
        <w:tc>
          <w:tcPr>
            <w:tcW w:w="2802" w:type="dxa"/>
            <w:vMerge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Управление экономического развития и торговли</w:t>
            </w: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0,00</w:t>
            </w:r>
          </w:p>
        </w:tc>
      </w:tr>
      <w:tr w:rsidR="00C077FA" w:rsidRPr="008A7FFE" w:rsidTr="00693484">
        <w:tc>
          <w:tcPr>
            <w:tcW w:w="2802" w:type="dxa"/>
            <w:vMerge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Соисполнитель</w:t>
            </w: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077FA" w:rsidRPr="008A7FFE" w:rsidTr="00C077FA">
        <w:tc>
          <w:tcPr>
            <w:tcW w:w="2802" w:type="dxa"/>
            <w:vMerge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Участник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077FA" w:rsidRPr="008A7FFE" w:rsidTr="00C077FA">
        <w:tc>
          <w:tcPr>
            <w:tcW w:w="2802" w:type="dxa"/>
            <w:vMerge w:val="restart"/>
          </w:tcPr>
          <w:p w:rsidR="00C077FA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Основное мероприятие</w:t>
            </w:r>
          </w:p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0"/>
              </w:rPr>
              <w:t>Информационная поддержка субъектов социального предпринимательства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77FA" w:rsidRPr="00C077FA" w:rsidRDefault="00C077FA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77FA" w:rsidRPr="00C077FA" w:rsidRDefault="00C077FA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077FA" w:rsidRPr="00C077FA" w:rsidRDefault="00C077FA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077FA" w:rsidRPr="00C077FA" w:rsidRDefault="00C077FA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0,00</w:t>
            </w:r>
          </w:p>
        </w:tc>
      </w:tr>
      <w:tr w:rsidR="00C077FA" w:rsidRPr="008A7FFE" w:rsidTr="00C077FA">
        <w:tc>
          <w:tcPr>
            <w:tcW w:w="2802" w:type="dxa"/>
            <w:vMerge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Заместитель главы по социальным вопросам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0,00</w:t>
            </w:r>
          </w:p>
        </w:tc>
      </w:tr>
      <w:tr w:rsidR="00C077FA" w:rsidRPr="008A7FFE" w:rsidTr="00693484">
        <w:tc>
          <w:tcPr>
            <w:tcW w:w="2802" w:type="dxa"/>
            <w:vMerge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Соисполнитель</w:t>
            </w: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077FA" w:rsidRPr="008A7FFE" w:rsidTr="00693484">
        <w:tc>
          <w:tcPr>
            <w:tcW w:w="2802" w:type="dxa"/>
            <w:vMerge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Участник</w:t>
            </w: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077FA" w:rsidRPr="008A7FFE" w:rsidTr="00693484">
        <w:tc>
          <w:tcPr>
            <w:tcW w:w="2802" w:type="dxa"/>
            <w:vMerge w:val="restart"/>
          </w:tcPr>
          <w:p w:rsidR="00C077FA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Основное мероприятие</w:t>
            </w:r>
          </w:p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0"/>
              </w:rPr>
              <w:t>Пропаганда и популяризация деятельности в области социального предпринимательства</w:t>
            </w:r>
          </w:p>
        </w:tc>
        <w:tc>
          <w:tcPr>
            <w:tcW w:w="1984" w:type="dxa"/>
          </w:tcPr>
          <w:p w:rsidR="00C077FA" w:rsidRPr="00C077FA" w:rsidRDefault="00C077FA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Всего:</w:t>
            </w:r>
          </w:p>
        </w:tc>
        <w:tc>
          <w:tcPr>
            <w:tcW w:w="1559" w:type="dxa"/>
          </w:tcPr>
          <w:p w:rsidR="00C077FA" w:rsidRPr="00C077FA" w:rsidRDefault="00C077FA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077FA" w:rsidRPr="00C077FA" w:rsidRDefault="00C077FA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077FA" w:rsidRPr="00C077FA" w:rsidRDefault="00C077FA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0,00</w:t>
            </w:r>
          </w:p>
        </w:tc>
      </w:tr>
      <w:tr w:rsidR="00C077FA" w:rsidRPr="008A7FFE" w:rsidTr="00693484">
        <w:tc>
          <w:tcPr>
            <w:tcW w:w="2802" w:type="dxa"/>
            <w:vMerge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Заместитель главы по социальным вопросам</w:t>
            </w: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0,00</w:t>
            </w:r>
          </w:p>
        </w:tc>
      </w:tr>
      <w:tr w:rsidR="00C077FA" w:rsidRPr="008A7FFE" w:rsidTr="00693484">
        <w:tc>
          <w:tcPr>
            <w:tcW w:w="2802" w:type="dxa"/>
            <w:vMerge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Соисполнитель</w:t>
            </w: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077FA" w:rsidRPr="008A7FFE" w:rsidTr="00693484">
        <w:tc>
          <w:tcPr>
            <w:tcW w:w="2802" w:type="dxa"/>
            <w:vMerge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Участник</w:t>
            </w: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077FA" w:rsidRPr="008A7FFE" w:rsidTr="00693484">
        <w:tc>
          <w:tcPr>
            <w:tcW w:w="2802" w:type="dxa"/>
            <w:vMerge w:val="restart"/>
          </w:tcPr>
          <w:p w:rsidR="00C077FA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Основное мероприятие</w:t>
            </w:r>
          </w:p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0"/>
              </w:rPr>
              <w:t>Проведение консультаций для субъектов социального предпринимательства по вопросам оказания поддержки субъектам социального предпринимательства</w:t>
            </w:r>
          </w:p>
        </w:tc>
        <w:tc>
          <w:tcPr>
            <w:tcW w:w="1984" w:type="dxa"/>
          </w:tcPr>
          <w:p w:rsidR="00C077FA" w:rsidRPr="00C077FA" w:rsidRDefault="00C077FA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Всего:</w:t>
            </w:r>
          </w:p>
        </w:tc>
        <w:tc>
          <w:tcPr>
            <w:tcW w:w="1559" w:type="dxa"/>
          </w:tcPr>
          <w:p w:rsidR="00C077FA" w:rsidRPr="00C077FA" w:rsidRDefault="00C077FA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077FA" w:rsidRPr="00C077FA" w:rsidRDefault="00C077FA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077FA" w:rsidRPr="00C077FA" w:rsidRDefault="00C077FA" w:rsidP="00097EC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77FA">
              <w:rPr>
                <w:rFonts w:ascii="Book Antiqua" w:hAnsi="Book Antiqua"/>
                <w:b/>
                <w:sz w:val="22"/>
                <w:szCs w:val="22"/>
              </w:rPr>
              <w:t>0,00</w:t>
            </w:r>
          </w:p>
        </w:tc>
      </w:tr>
      <w:tr w:rsidR="00C077FA" w:rsidRPr="008A7FFE" w:rsidTr="00693484">
        <w:tc>
          <w:tcPr>
            <w:tcW w:w="2802" w:type="dxa"/>
            <w:vMerge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Заместитель главы по социальным вопросам</w:t>
            </w: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0,00</w:t>
            </w:r>
          </w:p>
        </w:tc>
      </w:tr>
      <w:tr w:rsidR="00C077FA" w:rsidRPr="008A7FFE" w:rsidTr="00693484">
        <w:tc>
          <w:tcPr>
            <w:tcW w:w="2802" w:type="dxa"/>
            <w:vMerge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Соисполнитель</w:t>
            </w: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077FA" w:rsidRPr="008A7FFE" w:rsidTr="00693484">
        <w:tc>
          <w:tcPr>
            <w:tcW w:w="2802" w:type="dxa"/>
            <w:vMerge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77FA" w:rsidRPr="008A7FFE" w:rsidRDefault="00C077FA" w:rsidP="00097ECF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Участник</w:t>
            </w: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C077FA" w:rsidRPr="008A7FFE" w:rsidRDefault="00C077FA" w:rsidP="00097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AA2A46" w:rsidRPr="008A7FFE" w:rsidRDefault="00AA2A46" w:rsidP="00AA2A46">
      <w:pPr>
        <w:jc w:val="right"/>
        <w:rPr>
          <w:rFonts w:ascii="Book Antiqua" w:hAnsi="Book Antiqua"/>
          <w:sz w:val="22"/>
          <w:szCs w:val="22"/>
        </w:rPr>
      </w:pPr>
    </w:p>
    <w:p w:rsidR="00AA2A46" w:rsidRPr="008A7FFE" w:rsidRDefault="00AA2A46" w:rsidP="00AA2A46">
      <w:pPr>
        <w:jc w:val="right"/>
        <w:rPr>
          <w:rFonts w:ascii="Book Antiqua" w:hAnsi="Book Antiqua"/>
          <w:sz w:val="22"/>
          <w:szCs w:val="22"/>
        </w:rPr>
      </w:pPr>
    </w:p>
    <w:p w:rsidR="00AA2A46" w:rsidRDefault="00AA2A46" w:rsidP="00AA2A46">
      <w:pPr>
        <w:rPr>
          <w:rFonts w:ascii="Book Antiqua" w:hAnsi="Book Antiqua"/>
          <w:sz w:val="22"/>
          <w:szCs w:val="22"/>
        </w:rPr>
      </w:pPr>
    </w:p>
    <w:p w:rsidR="00AA2A46" w:rsidRDefault="00AA2A46" w:rsidP="00AA2A46">
      <w:pPr>
        <w:rPr>
          <w:rFonts w:ascii="Book Antiqua" w:hAnsi="Book Antiqua"/>
          <w:sz w:val="22"/>
          <w:szCs w:val="22"/>
        </w:rPr>
      </w:pPr>
    </w:p>
    <w:p w:rsidR="00AA2A46" w:rsidRPr="008A7FFE" w:rsidRDefault="00AA2A46" w:rsidP="00AA2A46">
      <w:pPr>
        <w:rPr>
          <w:rFonts w:ascii="Book Antiqua" w:hAnsi="Book Antiqua"/>
          <w:sz w:val="22"/>
          <w:szCs w:val="22"/>
        </w:rPr>
      </w:pPr>
    </w:p>
    <w:p w:rsidR="00AA2A46" w:rsidRPr="00797168" w:rsidRDefault="00797168" w:rsidP="00AA2A46">
      <w:pPr>
        <w:rPr>
          <w:rFonts w:ascii="Book Antiqua" w:hAnsi="Book Antiqua"/>
          <w:b/>
          <w:sz w:val="22"/>
          <w:szCs w:val="22"/>
        </w:rPr>
      </w:pPr>
      <w:r w:rsidRPr="00797168">
        <w:rPr>
          <w:rFonts w:ascii="Book Antiqua" w:hAnsi="Book Antiqua"/>
          <w:b/>
          <w:sz w:val="22"/>
          <w:szCs w:val="22"/>
        </w:rPr>
        <w:t xml:space="preserve">             Начальник управления </w:t>
      </w:r>
    </w:p>
    <w:p w:rsidR="00797168" w:rsidRPr="00797168" w:rsidRDefault="00797168" w:rsidP="00AA2A46">
      <w:pPr>
        <w:rPr>
          <w:rFonts w:ascii="Book Antiqua" w:hAnsi="Book Antiqua"/>
          <w:b/>
          <w:sz w:val="22"/>
          <w:szCs w:val="22"/>
        </w:rPr>
      </w:pPr>
      <w:r w:rsidRPr="00797168">
        <w:rPr>
          <w:rFonts w:ascii="Book Antiqua" w:hAnsi="Book Antiqua"/>
          <w:b/>
          <w:sz w:val="22"/>
          <w:szCs w:val="22"/>
        </w:rPr>
        <w:t xml:space="preserve">экономического развития и торговли                                                                М.Н. </w:t>
      </w:r>
      <w:proofErr w:type="spellStart"/>
      <w:r w:rsidRPr="00797168">
        <w:rPr>
          <w:rFonts w:ascii="Book Antiqua" w:hAnsi="Book Antiqua"/>
          <w:b/>
          <w:sz w:val="22"/>
          <w:szCs w:val="22"/>
        </w:rPr>
        <w:t>Женетль</w:t>
      </w:r>
      <w:proofErr w:type="spellEnd"/>
    </w:p>
    <w:p w:rsidR="00BB234C" w:rsidRPr="00797168" w:rsidRDefault="00BB234C">
      <w:pPr>
        <w:rPr>
          <w:b/>
        </w:rPr>
      </w:pPr>
    </w:p>
    <w:sectPr w:rsidR="00BB234C" w:rsidRPr="00797168" w:rsidSect="00C077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BE9" w:rsidRDefault="00727BE9" w:rsidP="00C271D7">
      <w:r>
        <w:separator/>
      </w:r>
    </w:p>
  </w:endnote>
  <w:endnote w:type="continuationSeparator" w:id="0">
    <w:p w:rsidR="00727BE9" w:rsidRDefault="00727BE9" w:rsidP="00C27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BE9" w:rsidRDefault="00727BE9" w:rsidP="00C271D7">
      <w:r>
        <w:separator/>
      </w:r>
    </w:p>
  </w:footnote>
  <w:footnote w:type="continuationSeparator" w:id="0">
    <w:p w:rsidR="00727BE9" w:rsidRDefault="00727BE9" w:rsidP="00C27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E7" w:rsidRDefault="00824204">
    <w:pPr>
      <w:pStyle w:val="a4"/>
      <w:jc w:val="center"/>
    </w:pPr>
    <w:r>
      <w:fldChar w:fldCharType="begin"/>
    </w:r>
    <w:r w:rsidR="00B51EA3">
      <w:instrText>PAGE   \* MERGEFORMAT</w:instrText>
    </w:r>
    <w:r>
      <w:fldChar w:fldCharType="separate"/>
    </w:r>
    <w:r w:rsidR="00B03D80">
      <w:rPr>
        <w:noProof/>
      </w:rPr>
      <w:t>2</w:t>
    </w:r>
    <w:r>
      <w:fldChar w:fldCharType="end"/>
    </w:r>
  </w:p>
  <w:p w:rsidR="003A3CE7" w:rsidRDefault="00727BE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A46"/>
    <w:rsid w:val="00035344"/>
    <w:rsid w:val="001359A2"/>
    <w:rsid w:val="00487D3E"/>
    <w:rsid w:val="0055221D"/>
    <w:rsid w:val="00727BE9"/>
    <w:rsid w:val="00797168"/>
    <w:rsid w:val="007C3725"/>
    <w:rsid w:val="00824204"/>
    <w:rsid w:val="00844019"/>
    <w:rsid w:val="0092267E"/>
    <w:rsid w:val="00AA2A46"/>
    <w:rsid w:val="00B03D80"/>
    <w:rsid w:val="00B51EA3"/>
    <w:rsid w:val="00B62320"/>
    <w:rsid w:val="00BB234C"/>
    <w:rsid w:val="00C077FA"/>
    <w:rsid w:val="00C21801"/>
    <w:rsid w:val="00C271D7"/>
    <w:rsid w:val="00D10DF8"/>
    <w:rsid w:val="00D56509"/>
    <w:rsid w:val="00D568D6"/>
    <w:rsid w:val="00D9159A"/>
    <w:rsid w:val="00EB78E0"/>
    <w:rsid w:val="00EC0CA4"/>
    <w:rsid w:val="00F7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A2A46"/>
    <w:rPr>
      <w:b/>
      <w:color w:val="26282F"/>
    </w:rPr>
  </w:style>
  <w:style w:type="paragraph" w:styleId="a4">
    <w:name w:val="header"/>
    <w:basedOn w:val="a"/>
    <w:link w:val="a5"/>
    <w:uiPriority w:val="99"/>
    <w:unhideWhenUsed/>
    <w:rsid w:val="00AA2A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A2A46"/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39"/>
    <w:rsid w:val="00AA2A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0C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C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7</cp:revision>
  <cp:lastPrinted>2021-03-26T11:11:00Z</cp:lastPrinted>
  <dcterms:created xsi:type="dcterms:W3CDTF">2021-03-19T06:44:00Z</dcterms:created>
  <dcterms:modified xsi:type="dcterms:W3CDTF">2021-03-26T11:12:00Z</dcterms:modified>
</cp:coreProperties>
</file>